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75129" w14:textId="77777777" w:rsidR="002D2179" w:rsidRPr="00985D48" w:rsidRDefault="002D2179" w:rsidP="002D2179">
      <w:pPr>
        <w:spacing w:after="0"/>
        <w:jc w:val="center"/>
        <w:rPr>
          <w:rFonts w:ascii="Arial" w:hAnsi="Arial" w:cs="Arial"/>
          <w:b/>
          <w:bCs/>
          <w:sz w:val="36"/>
          <w:szCs w:val="36"/>
        </w:rPr>
      </w:pPr>
      <w:r w:rsidRPr="00985D48">
        <w:rPr>
          <w:rFonts w:ascii="Arial" w:hAnsi="Arial" w:cs="Arial"/>
          <w:b/>
          <w:bCs/>
          <w:sz w:val="36"/>
          <w:szCs w:val="36"/>
        </w:rPr>
        <w:t>TEAM MANAGER INFORMATION SHEET</w:t>
      </w:r>
    </w:p>
    <w:p w14:paraId="676143CB" w14:textId="77777777" w:rsidR="002D2179" w:rsidRDefault="002D2179" w:rsidP="002D2179">
      <w:pPr>
        <w:spacing w:after="0"/>
        <w:jc w:val="center"/>
        <w:rPr>
          <w:rFonts w:ascii="Arial" w:hAnsi="Arial" w:cs="Arial"/>
          <w:b/>
          <w:bCs/>
          <w:sz w:val="32"/>
          <w:szCs w:val="32"/>
        </w:rPr>
      </w:pPr>
    </w:p>
    <w:p w14:paraId="1972C1E7" w14:textId="77777777" w:rsidR="002D2179" w:rsidRPr="00985D48" w:rsidRDefault="002D2179" w:rsidP="002D2179">
      <w:pPr>
        <w:spacing w:after="0" w:line="360" w:lineRule="auto"/>
        <w:rPr>
          <w:rFonts w:ascii="Arial" w:hAnsi="Arial" w:cs="Arial"/>
          <w:sz w:val="24"/>
          <w:szCs w:val="24"/>
        </w:rPr>
      </w:pPr>
      <w:r w:rsidRPr="00985D48">
        <w:rPr>
          <w:rFonts w:ascii="Arial" w:hAnsi="Arial" w:cs="Arial"/>
          <w:sz w:val="24"/>
          <w:szCs w:val="24"/>
        </w:rPr>
        <w:t xml:space="preserve">Team managers are there to assist in the management and administration of a team. This allows a coach to focus on what they do best – COACH! </w:t>
      </w:r>
    </w:p>
    <w:p w14:paraId="628577C2" w14:textId="77777777" w:rsidR="002D2179" w:rsidRPr="009176C2" w:rsidRDefault="002D2179" w:rsidP="002D2179">
      <w:pPr>
        <w:spacing w:after="0" w:line="360" w:lineRule="auto"/>
        <w:rPr>
          <w:rFonts w:ascii="Arial" w:hAnsi="Arial" w:cs="Arial"/>
          <w:sz w:val="20"/>
          <w:szCs w:val="20"/>
        </w:rPr>
      </w:pPr>
    </w:p>
    <w:p w14:paraId="35503A33" w14:textId="77777777" w:rsidR="002D2179" w:rsidRPr="00631651" w:rsidRDefault="002D2179" w:rsidP="002D2179">
      <w:pPr>
        <w:spacing w:after="0" w:line="360" w:lineRule="auto"/>
        <w:rPr>
          <w:rFonts w:ascii="Arial" w:hAnsi="Arial" w:cs="Arial"/>
          <w:b/>
          <w:bCs/>
          <w:sz w:val="28"/>
          <w:szCs w:val="28"/>
        </w:rPr>
      </w:pPr>
      <w:r w:rsidRPr="00631651">
        <w:rPr>
          <w:rFonts w:ascii="Arial" w:hAnsi="Arial" w:cs="Arial"/>
          <w:b/>
          <w:bCs/>
          <w:sz w:val="28"/>
          <w:szCs w:val="28"/>
        </w:rPr>
        <w:t>Before the season starts:</w:t>
      </w:r>
    </w:p>
    <w:p w14:paraId="61D57F81" w14:textId="77777777" w:rsidR="002D2179" w:rsidRPr="009176C2" w:rsidRDefault="002D2179" w:rsidP="002D2179">
      <w:pPr>
        <w:spacing w:after="0" w:line="360" w:lineRule="auto"/>
        <w:rPr>
          <w:rFonts w:ascii="Arial" w:hAnsi="Arial" w:cs="Arial"/>
          <w:sz w:val="20"/>
          <w:szCs w:val="20"/>
        </w:rPr>
      </w:pPr>
    </w:p>
    <w:p w14:paraId="568974EB" w14:textId="77777777" w:rsidR="002D2179" w:rsidRPr="00631651" w:rsidRDefault="002D2179" w:rsidP="002D2179">
      <w:pPr>
        <w:pStyle w:val="ListParagraph"/>
        <w:numPr>
          <w:ilvl w:val="0"/>
          <w:numId w:val="3"/>
        </w:numPr>
        <w:spacing w:after="160" w:line="360" w:lineRule="auto"/>
        <w:rPr>
          <w:rFonts w:ascii="Arial" w:hAnsi="Arial" w:cs="Arial"/>
          <w:sz w:val="24"/>
          <w:szCs w:val="24"/>
        </w:rPr>
      </w:pPr>
      <w:r w:rsidRPr="00631651">
        <w:rPr>
          <w:rFonts w:ascii="Arial" w:hAnsi="Arial" w:cs="Arial"/>
          <w:sz w:val="24"/>
          <w:szCs w:val="24"/>
        </w:rPr>
        <w:t>Obtain from your club a full contact list for your players, parents and coaches.</w:t>
      </w:r>
    </w:p>
    <w:p w14:paraId="72573B47" w14:textId="77777777" w:rsidR="002D2179" w:rsidRPr="00631651" w:rsidRDefault="002D2179" w:rsidP="002D2179">
      <w:pPr>
        <w:pStyle w:val="ListParagraph"/>
        <w:numPr>
          <w:ilvl w:val="0"/>
          <w:numId w:val="3"/>
        </w:numPr>
        <w:spacing w:after="160" w:line="360" w:lineRule="auto"/>
        <w:rPr>
          <w:rFonts w:ascii="Arial" w:hAnsi="Arial" w:cs="Arial"/>
          <w:sz w:val="24"/>
          <w:szCs w:val="24"/>
        </w:rPr>
      </w:pPr>
      <w:r w:rsidRPr="00631651">
        <w:rPr>
          <w:rFonts w:ascii="Arial" w:hAnsi="Arial" w:cs="Arial"/>
          <w:sz w:val="24"/>
          <w:szCs w:val="24"/>
        </w:rPr>
        <w:t xml:space="preserve">Set up a communication group through whatever platform you agree upon at your first training. This could be a </w:t>
      </w:r>
      <w:proofErr w:type="spellStart"/>
      <w:r w:rsidRPr="00631651">
        <w:rPr>
          <w:rFonts w:ascii="Arial" w:hAnsi="Arial" w:cs="Arial"/>
          <w:sz w:val="24"/>
          <w:szCs w:val="24"/>
        </w:rPr>
        <w:t>facebook</w:t>
      </w:r>
      <w:proofErr w:type="spellEnd"/>
      <w:r w:rsidRPr="00631651">
        <w:rPr>
          <w:rFonts w:ascii="Arial" w:hAnsi="Arial" w:cs="Arial"/>
          <w:sz w:val="24"/>
          <w:szCs w:val="24"/>
        </w:rPr>
        <w:t xml:space="preserve"> page, messenger, </w:t>
      </w:r>
      <w:proofErr w:type="spellStart"/>
      <w:r w:rsidRPr="00631651">
        <w:rPr>
          <w:rFonts w:ascii="Arial" w:hAnsi="Arial" w:cs="Arial"/>
          <w:sz w:val="24"/>
          <w:szCs w:val="24"/>
        </w:rPr>
        <w:t>TeamApp</w:t>
      </w:r>
      <w:proofErr w:type="spellEnd"/>
      <w:r w:rsidRPr="00631651">
        <w:rPr>
          <w:rFonts w:ascii="Arial" w:hAnsi="Arial" w:cs="Arial"/>
          <w:sz w:val="24"/>
          <w:szCs w:val="24"/>
        </w:rPr>
        <w:t xml:space="preserve">, Heja etc….  </w:t>
      </w:r>
    </w:p>
    <w:p w14:paraId="1789FFD1" w14:textId="77777777" w:rsidR="002D2179" w:rsidRPr="00631651" w:rsidRDefault="002D2179" w:rsidP="002D2179">
      <w:pPr>
        <w:pStyle w:val="ListParagraph"/>
        <w:numPr>
          <w:ilvl w:val="0"/>
          <w:numId w:val="3"/>
        </w:numPr>
        <w:spacing w:after="160" w:line="360" w:lineRule="auto"/>
        <w:rPr>
          <w:rFonts w:ascii="Arial" w:hAnsi="Arial" w:cs="Arial"/>
          <w:sz w:val="24"/>
          <w:szCs w:val="24"/>
        </w:rPr>
      </w:pPr>
      <w:r w:rsidRPr="00631651">
        <w:rPr>
          <w:rFonts w:ascii="Arial" w:hAnsi="Arial" w:cs="Arial"/>
          <w:sz w:val="24"/>
          <w:szCs w:val="24"/>
        </w:rPr>
        <w:t xml:space="preserve">Request all parents/players notify you of any absences that are already planned for the season. </w:t>
      </w:r>
    </w:p>
    <w:p w14:paraId="44E67E32" w14:textId="77777777" w:rsidR="007B6C7E" w:rsidRDefault="002D2179" w:rsidP="002D2179">
      <w:pPr>
        <w:pStyle w:val="ListParagraph"/>
        <w:numPr>
          <w:ilvl w:val="0"/>
          <w:numId w:val="3"/>
        </w:numPr>
        <w:spacing w:after="160" w:line="360" w:lineRule="auto"/>
        <w:rPr>
          <w:rFonts w:ascii="Arial" w:hAnsi="Arial" w:cs="Arial"/>
          <w:sz w:val="24"/>
          <w:szCs w:val="24"/>
        </w:rPr>
      </w:pPr>
      <w:r w:rsidRPr="00631651">
        <w:rPr>
          <w:rFonts w:ascii="Arial" w:hAnsi="Arial" w:cs="Arial"/>
          <w:sz w:val="24"/>
          <w:szCs w:val="24"/>
        </w:rPr>
        <w:t xml:space="preserve">Create a weekly roster for captain, scoring/timing duties and fruit/lollies. </w:t>
      </w:r>
      <w:r w:rsidR="003F5D9F">
        <w:rPr>
          <w:rFonts w:ascii="Arial" w:hAnsi="Arial" w:cs="Arial"/>
          <w:sz w:val="24"/>
          <w:szCs w:val="24"/>
        </w:rPr>
        <w:t xml:space="preserve">List all players in alphabetical order by surname. </w:t>
      </w:r>
      <w:r w:rsidRPr="00631651">
        <w:rPr>
          <w:rFonts w:ascii="Arial" w:hAnsi="Arial" w:cs="Arial"/>
          <w:sz w:val="24"/>
          <w:szCs w:val="24"/>
        </w:rPr>
        <w:t xml:space="preserve">The easiest with this is to combine it. </w:t>
      </w:r>
      <w:proofErr w:type="gramStart"/>
      <w:r w:rsidRPr="00631651">
        <w:rPr>
          <w:rFonts w:ascii="Arial" w:hAnsi="Arial" w:cs="Arial"/>
          <w:sz w:val="24"/>
          <w:szCs w:val="24"/>
        </w:rPr>
        <w:t>So</w:t>
      </w:r>
      <w:proofErr w:type="gramEnd"/>
      <w:r w:rsidRPr="00631651">
        <w:rPr>
          <w:rFonts w:ascii="Arial" w:hAnsi="Arial" w:cs="Arial"/>
          <w:sz w:val="24"/>
          <w:szCs w:val="24"/>
        </w:rPr>
        <w:t xml:space="preserve"> for </w:t>
      </w:r>
      <w:proofErr w:type="spellStart"/>
      <w:r w:rsidRPr="00631651">
        <w:rPr>
          <w:rFonts w:ascii="Arial" w:hAnsi="Arial" w:cs="Arial"/>
          <w:sz w:val="24"/>
          <w:szCs w:val="24"/>
        </w:rPr>
        <w:t>eg</w:t>
      </w:r>
      <w:proofErr w:type="spellEnd"/>
      <w:r w:rsidRPr="00631651">
        <w:rPr>
          <w:rFonts w:ascii="Arial" w:hAnsi="Arial" w:cs="Arial"/>
          <w:sz w:val="24"/>
          <w:szCs w:val="24"/>
        </w:rPr>
        <w:t xml:space="preserve">, if Sally is </w:t>
      </w:r>
      <w:r w:rsidR="007B6C7E">
        <w:rPr>
          <w:rFonts w:ascii="Arial" w:hAnsi="Arial" w:cs="Arial"/>
          <w:sz w:val="24"/>
          <w:szCs w:val="24"/>
        </w:rPr>
        <w:t>C</w:t>
      </w:r>
      <w:r w:rsidRPr="00631651">
        <w:rPr>
          <w:rFonts w:ascii="Arial" w:hAnsi="Arial" w:cs="Arial"/>
          <w:sz w:val="24"/>
          <w:szCs w:val="24"/>
        </w:rPr>
        <w:t>aptain this week, her parents are on duty for scoring/</w:t>
      </w:r>
      <w:proofErr w:type="gramStart"/>
      <w:r w:rsidRPr="00631651">
        <w:rPr>
          <w:rFonts w:ascii="Arial" w:hAnsi="Arial" w:cs="Arial"/>
          <w:sz w:val="24"/>
          <w:szCs w:val="24"/>
        </w:rPr>
        <w:t>timing</w:t>
      </w:r>
      <w:proofErr w:type="gramEnd"/>
      <w:r w:rsidRPr="00631651">
        <w:rPr>
          <w:rFonts w:ascii="Arial" w:hAnsi="Arial" w:cs="Arial"/>
          <w:sz w:val="24"/>
          <w:szCs w:val="24"/>
        </w:rPr>
        <w:t xml:space="preserve"> and she is bringing the fruit/lollies. </w:t>
      </w:r>
    </w:p>
    <w:p w14:paraId="2C0ACADC" w14:textId="099CCEDB" w:rsidR="00D10D8A" w:rsidRPr="006D73DC" w:rsidRDefault="006D73DC" w:rsidP="00D10D8A">
      <w:pPr>
        <w:pStyle w:val="ListParagraph"/>
        <w:spacing w:after="160" w:line="360" w:lineRule="auto"/>
        <w:rPr>
          <w:rFonts w:ascii="Arial" w:hAnsi="Arial" w:cs="Arial"/>
          <w:sz w:val="12"/>
          <w:szCs w:val="12"/>
        </w:rPr>
      </w:pPr>
      <w:hyperlink r:id="rId7" w:history="1">
        <w:r w:rsidRPr="006D73DC">
          <w:rPr>
            <w:rStyle w:val="Hyperlink"/>
            <w:rFonts w:ascii="Arial" w:hAnsi="Arial" w:cs="Arial"/>
            <w:sz w:val="12"/>
            <w:szCs w:val="12"/>
          </w:rPr>
          <w:t>https://79eabb9f-</w:t>
        </w:r>
        <w:r w:rsidRPr="006D73DC">
          <w:rPr>
            <w:rStyle w:val="Hyperlink"/>
            <w:rFonts w:ascii="Arial" w:hAnsi="Arial" w:cs="Arial"/>
            <w:sz w:val="12"/>
            <w:szCs w:val="12"/>
          </w:rPr>
          <w:t>1</w:t>
        </w:r>
        <w:r w:rsidRPr="006D73DC">
          <w:rPr>
            <w:rStyle w:val="Hyperlink"/>
            <w:rFonts w:ascii="Arial" w:hAnsi="Arial" w:cs="Arial"/>
            <w:sz w:val="12"/>
            <w:szCs w:val="12"/>
          </w:rPr>
          <w:t>791-491a-a2f4-e314fd799473.filesusr.com/ugd/05f85b_08e8b758f37d4172a1f016ee3b629f48.xlsx?dn=Parent%20Roster%20Template%202025%20Season.xlsx</w:t>
        </w:r>
      </w:hyperlink>
      <w:r w:rsidRPr="006D73DC">
        <w:rPr>
          <w:rFonts w:ascii="Arial" w:hAnsi="Arial" w:cs="Arial"/>
          <w:sz w:val="12"/>
          <w:szCs w:val="12"/>
        </w:rPr>
        <w:t xml:space="preserve"> </w:t>
      </w:r>
    </w:p>
    <w:p w14:paraId="2427B37E" w14:textId="5EE54D1D" w:rsidR="002D2179" w:rsidRPr="00631651" w:rsidRDefault="00037FA6" w:rsidP="002D2179">
      <w:pPr>
        <w:pStyle w:val="ListParagraph"/>
        <w:numPr>
          <w:ilvl w:val="0"/>
          <w:numId w:val="3"/>
        </w:numPr>
        <w:spacing w:after="160" w:line="360" w:lineRule="auto"/>
        <w:rPr>
          <w:rFonts w:ascii="Arial" w:hAnsi="Arial" w:cs="Arial"/>
          <w:sz w:val="24"/>
          <w:szCs w:val="24"/>
        </w:rPr>
      </w:pPr>
      <w:proofErr w:type="spellStart"/>
      <w:r>
        <w:rPr>
          <w:rFonts w:ascii="Arial" w:hAnsi="Arial" w:cs="Arial"/>
          <w:sz w:val="24"/>
          <w:szCs w:val="24"/>
        </w:rPr>
        <w:t>PlayHQ</w:t>
      </w:r>
      <w:proofErr w:type="spellEnd"/>
      <w:r>
        <w:rPr>
          <w:rFonts w:ascii="Arial" w:hAnsi="Arial" w:cs="Arial"/>
          <w:sz w:val="24"/>
          <w:szCs w:val="24"/>
        </w:rPr>
        <w:t xml:space="preserve"> will provide match information weekly – if your </w:t>
      </w:r>
      <w:proofErr w:type="gramStart"/>
      <w:r>
        <w:rPr>
          <w:rFonts w:ascii="Arial" w:hAnsi="Arial" w:cs="Arial"/>
          <w:sz w:val="24"/>
          <w:szCs w:val="24"/>
        </w:rPr>
        <w:t>team</w:t>
      </w:r>
      <w:proofErr w:type="gramEnd"/>
      <w:r>
        <w:rPr>
          <w:rFonts w:ascii="Arial" w:hAnsi="Arial" w:cs="Arial"/>
          <w:sz w:val="24"/>
          <w:szCs w:val="24"/>
        </w:rPr>
        <w:t xml:space="preserve"> name appears </w:t>
      </w:r>
      <w:proofErr w:type="gramStart"/>
      <w:r>
        <w:rPr>
          <w:rFonts w:ascii="Arial" w:hAnsi="Arial" w:cs="Arial"/>
          <w:sz w:val="24"/>
          <w:szCs w:val="24"/>
        </w:rPr>
        <w:t>first</w:t>
      </w:r>
      <w:proofErr w:type="gramEnd"/>
      <w:r>
        <w:rPr>
          <w:rFonts w:ascii="Arial" w:hAnsi="Arial" w:cs="Arial"/>
          <w:sz w:val="24"/>
          <w:szCs w:val="24"/>
        </w:rPr>
        <w:t xml:space="preserve"> you are scoring</w:t>
      </w:r>
      <w:r w:rsidR="007B6C7E">
        <w:rPr>
          <w:rFonts w:ascii="Arial" w:hAnsi="Arial" w:cs="Arial"/>
          <w:sz w:val="24"/>
          <w:szCs w:val="24"/>
        </w:rPr>
        <w:t xml:space="preserve"> and must collect scoresheet from SNA office</w:t>
      </w:r>
      <w:r>
        <w:rPr>
          <w:rFonts w:ascii="Arial" w:hAnsi="Arial" w:cs="Arial"/>
          <w:sz w:val="24"/>
          <w:szCs w:val="24"/>
        </w:rPr>
        <w:t xml:space="preserve">. If your </w:t>
      </w:r>
      <w:proofErr w:type="gramStart"/>
      <w:r>
        <w:rPr>
          <w:rFonts w:ascii="Arial" w:hAnsi="Arial" w:cs="Arial"/>
          <w:sz w:val="24"/>
          <w:szCs w:val="24"/>
        </w:rPr>
        <w:t>team</w:t>
      </w:r>
      <w:proofErr w:type="gramEnd"/>
      <w:r>
        <w:rPr>
          <w:rFonts w:ascii="Arial" w:hAnsi="Arial" w:cs="Arial"/>
          <w:sz w:val="24"/>
          <w:szCs w:val="24"/>
        </w:rPr>
        <w:t xml:space="preserve"> name appears </w:t>
      </w:r>
      <w:proofErr w:type="gramStart"/>
      <w:r>
        <w:rPr>
          <w:rFonts w:ascii="Arial" w:hAnsi="Arial" w:cs="Arial"/>
          <w:sz w:val="24"/>
          <w:szCs w:val="24"/>
        </w:rPr>
        <w:t>second</w:t>
      </w:r>
      <w:proofErr w:type="gramEnd"/>
      <w:r>
        <w:rPr>
          <w:rFonts w:ascii="Arial" w:hAnsi="Arial" w:cs="Arial"/>
          <w:sz w:val="24"/>
          <w:szCs w:val="24"/>
        </w:rPr>
        <w:t xml:space="preserve"> you are timing</w:t>
      </w:r>
      <w:r w:rsidR="007B6C7E">
        <w:rPr>
          <w:rFonts w:ascii="Arial" w:hAnsi="Arial" w:cs="Arial"/>
          <w:sz w:val="24"/>
          <w:szCs w:val="24"/>
        </w:rPr>
        <w:t xml:space="preserve"> and will need to get timer from the </w:t>
      </w:r>
      <w:r w:rsidR="006B79A6">
        <w:rPr>
          <w:rFonts w:ascii="Arial" w:hAnsi="Arial" w:cs="Arial"/>
          <w:sz w:val="24"/>
          <w:szCs w:val="24"/>
        </w:rPr>
        <w:t>game day bag</w:t>
      </w:r>
      <w:r>
        <w:rPr>
          <w:rFonts w:ascii="Arial" w:hAnsi="Arial" w:cs="Arial"/>
          <w:sz w:val="24"/>
          <w:szCs w:val="24"/>
        </w:rPr>
        <w:t xml:space="preserve">. </w:t>
      </w:r>
    </w:p>
    <w:p w14:paraId="221DB5F4" w14:textId="77777777" w:rsidR="002D2179" w:rsidRDefault="002D2179" w:rsidP="002D2179">
      <w:pPr>
        <w:pStyle w:val="ListParagraph"/>
        <w:numPr>
          <w:ilvl w:val="0"/>
          <w:numId w:val="3"/>
        </w:numPr>
        <w:spacing w:after="160" w:line="360" w:lineRule="auto"/>
        <w:rPr>
          <w:rFonts w:ascii="Arial" w:hAnsi="Arial" w:cs="Arial"/>
          <w:sz w:val="24"/>
          <w:szCs w:val="24"/>
        </w:rPr>
      </w:pPr>
      <w:r w:rsidRPr="00631651">
        <w:rPr>
          <w:rFonts w:ascii="Arial" w:hAnsi="Arial" w:cs="Arial"/>
          <w:sz w:val="24"/>
          <w:szCs w:val="24"/>
        </w:rPr>
        <w:t xml:space="preserve">Discuss with the coach if they would like you to look after the coaching bag and training bag or what responsibilities they would like you to take on during the season. </w:t>
      </w:r>
    </w:p>
    <w:p w14:paraId="2ED7ECF9" w14:textId="77777777" w:rsidR="00DA6389" w:rsidRPr="00DA6389" w:rsidRDefault="00DA6389" w:rsidP="00DA6389">
      <w:pPr>
        <w:pStyle w:val="ListParagraph"/>
        <w:numPr>
          <w:ilvl w:val="0"/>
          <w:numId w:val="3"/>
        </w:numPr>
        <w:spacing w:after="0" w:line="360" w:lineRule="auto"/>
        <w:rPr>
          <w:rFonts w:ascii="Arial" w:hAnsi="Arial" w:cs="Arial"/>
          <w:sz w:val="20"/>
          <w:szCs w:val="20"/>
        </w:rPr>
      </w:pPr>
      <w:r w:rsidRPr="00DA6389">
        <w:rPr>
          <w:rFonts w:ascii="Arial" w:hAnsi="Arial" w:cs="Arial"/>
          <w:sz w:val="24"/>
          <w:szCs w:val="24"/>
        </w:rPr>
        <w:t xml:space="preserve">“Rolling Substitution Form” (Juniors/Opens/Walking) </w:t>
      </w:r>
      <w:hyperlink r:id="rId8" w:history="1">
        <w:r w:rsidRPr="00DA6389">
          <w:rPr>
            <w:rStyle w:val="Hyperlink"/>
            <w:rFonts w:ascii="Arial" w:hAnsi="Arial" w:cs="Arial"/>
            <w:sz w:val="18"/>
            <w:szCs w:val="18"/>
          </w:rPr>
          <w:t>https://www.successnetballassociation.com/_files/ugd/856bc9_0ab0c32e2c9a42a792d3037dfbeddc5a.pdf</w:t>
        </w:r>
      </w:hyperlink>
    </w:p>
    <w:p w14:paraId="24AD7E6D" w14:textId="4CE60460" w:rsidR="00DA6389" w:rsidRPr="00DA6389" w:rsidRDefault="00DA6389" w:rsidP="00DA6389">
      <w:pPr>
        <w:spacing w:after="160" w:line="360" w:lineRule="auto"/>
        <w:ind w:left="720"/>
        <w:rPr>
          <w:rFonts w:ascii="Arial" w:hAnsi="Arial" w:cs="Arial"/>
          <w:sz w:val="24"/>
          <w:szCs w:val="24"/>
        </w:rPr>
      </w:pPr>
      <w:r>
        <w:rPr>
          <w:rFonts w:ascii="Arial" w:hAnsi="Arial" w:cs="Arial"/>
          <w:sz w:val="24"/>
          <w:szCs w:val="24"/>
        </w:rPr>
        <w:t>Download the Rolling Substitution Form and prefill players in surname alphabetical order (which will be same order that Game Day Scorecards are printed).</w:t>
      </w:r>
      <w:r w:rsidR="008F1B9E">
        <w:rPr>
          <w:rFonts w:ascii="Arial" w:hAnsi="Arial" w:cs="Arial"/>
          <w:sz w:val="24"/>
          <w:szCs w:val="24"/>
        </w:rPr>
        <w:t xml:space="preserve"> Print multiple copies and keep in Game Day Bag</w:t>
      </w:r>
      <w:r w:rsidR="00954C0D">
        <w:rPr>
          <w:rFonts w:ascii="Arial" w:hAnsi="Arial" w:cs="Arial"/>
          <w:sz w:val="24"/>
          <w:szCs w:val="24"/>
        </w:rPr>
        <w:t>.</w:t>
      </w:r>
    </w:p>
    <w:p w14:paraId="68DA0890" w14:textId="64441112" w:rsidR="002D2179" w:rsidRPr="00631651" w:rsidRDefault="00954C0D" w:rsidP="002D2179">
      <w:pPr>
        <w:pStyle w:val="ListParagraph"/>
        <w:numPr>
          <w:ilvl w:val="0"/>
          <w:numId w:val="3"/>
        </w:numPr>
        <w:spacing w:after="160" w:line="360" w:lineRule="auto"/>
        <w:rPr>
          <w:rFonts w:ascii="Arial" w:hAnsi="Arial" w:cs="Arial"/>
          <w:sz w:val="24"/>
          <w:szCs w:val="24"/>
        </w:rPr>
      </w:pPr>
      <w:r>
        <w:rPr>
          <w:rFonts w:ascii="Arial" w:hAnsi="Arial" w:cs="Arial"/>
          <w:sz w:val="24"/>
          <w:szCs w:val="24"/>
        </w:rPr>
        <w:t>Success Netball Association</w:t>
      </w:r>
      <w:r w:rsidR="002D2179" w:rsidRPr="00631651">
        <w:rPr>
          <w:rFonts w:ascii="Arial" w:hAnsi="Arial" w:cs="Arial"/>
          <w:sz w:val="24"/>
          <w:szCs w:val="24"/>
        </w:rPr>
        <w:t xml:space="preserve"> website has a lot of useful information for all involved. </w:t>
      </w:r>
      <w:hyperlink r:id="rId9" w:history="1">
        <w:r w:rsidR="002D2179" w:rsidRPr="00631651">
          <w:rPr>
            <w:rStyle w:val="Hyperlink"/>
            <w:rFonts w:ascii="Arial" w:hAnsi="Arial" w:cs="Arial"/>
            <w:sz w:val="24"/>
            <w:szCs w:val="24"/>
          </w:rPr>
          <w:t>www.successnetballassociation.com</w:t>
        </w:r>
      </w:hyperlink>
      <w:r w:rsidR="002D2179" w:rsidRPr="00631651">
        <w:rPr>
          <w:rFonts w:ascii="Arial" w:hAnsi="Arial" w:cs="Arial"/>
          <w:sz w:val="24"/>
          <w:szCs w:val="24"/>
        </w:rPr>
        <w:t xml:space="preserve"> </w:t>
      </w:r>
    </w:p>
    <w:p w14:paraId="0F875BA0" w14:textId="77777777" w:rsidR="002D2179" w:rsidRPr="009176C2" w:rsidRDefault="002D2179" w:rsidP="002D2179">
      <w:pPr>
        <w:pStyle w:val="ListParagraph"/>
        <w:spacing w:line="360" w:lineRule="auto"/>
        <w:rPr>
          <w:rFonts w:ascii="Arial" w:hAnsi="Arial" w:cs="Arial"/>
          <w:sz w:val="20"/>
          <w:szCs w:val="20"/>
        </w:rPr>
      </w:pPr>
    </w:p>
    <w:p w14:paraId="2EB9286C" w14:textId="77777777" w:rsidR="00DA6389" w:rsidRDefault="00DA6389">
      <w:pPr>
        <w:rPr>
          <w:rFonts w:ascii="Arial" w:hAnsi="Arial" w:cs="Arial"/>
          <w:b/>
          <w:bCs/>
          <w:sz w:val="28"/>
          <w:szCs w:val="28"/>
        </w:rPr>
      </w:pPr>
      <w:r>
        <w:rPr>
          <w:rFonts w:ascii="Arial" w:hAnsi="Arial" w:cs="Arial"/>
          <w:b/>
          <w:bCs/>
          <w:sz w:val="28"/>
          <w:szCs w:val="28"/>
        </w:rPr>
        <w:br w:type="page"/>
      </w:r>
    </w:p>
    <w:p w14:paraId="56D2BE66" w14:textId="5AA95F48" w:rsidR="002D2179" w:rsidRDefault="002D2179" w:rsidP="002D2179">
      <w:pPr>
        <w:pStyle w:val="ListParagraph"/>
        <w:numPr>
          <w:ilvl w:val="0"/>
          <w:numId w:val="3"/>
        </w:numPr>
        <w:spacing w:after="0"/>
        <w:rPr>
          <w:rFonts w:ascii="Arial" w:hAnsi="Arial" w:cs="Arial"/>
          <w:b/>
          <w:bCs/>
          <w:sz w:val="28"/>
          <w:szCs w:val="28"/>
        </w:rPr>
      </w:pPr>
      <w:r w:rsidRPr="0054297B">
        <w:rPr>
          <w:rFonts w:ascii="Arial" w:hAnsi="Arial" w:cs="Arial"/>
          <w:b/>
          <w:bCs/>
          <w:sz w:val="28"/>
          <w:szCs w:val="28"/>
        </w:rPr>
        <w:lastRenderedPageBreak/>
        <w:t xml:space="preserve">Familiarise yourself with the below </w:t>
      </w:r>
      <w:r w:rsidR="00284C7B">
        <w:rPr>
          <w:rFonts w:ascii="Arial" w:hAnsi="Arial" w:cs="Arial"/>
          <w:b/>
          <w:bCs/>
          <w:sz w:val="28"/>
          <w:szCs w:val="28"/>
        </w:rPr>
        <w:t xml:space="preserve">SNA </w:t>
      </w:r>
      <w:r w:rsidRPr="0054297B">
        <w:rPr>
          <w:rFonts w:ascii="Arial" w:hAnsi="Arial" w:cs="Arial"/>
          <w:b/>
          <w:bCs/>
          <w:sz w:val="28"/>
          <w:szCs w:val="28"/>
        </w:rPr>
        <w:t>policies on website:</w:t>
      </w:r>
    </w:p>
    <w:p w14:paraId="6DDF2E83" w14:textId="77777777" w:rsidR="002D2179" w:rsidRDefault="002D2179" w:rsidP="002D2179">
      <w:pPr>
        <w:spacing w:after="0"/>
        <w:rPr>
          <w:rFonts w:ascii="Arial" w:hAnsi="Arial" w:cs="Arial"/>
          <w:b/>
          <w:bCs/>
          <w:sz w:val="28"/>
          <w:szCs w:val="28"/>
        </w:rPr>
      </w:pPr>
    </w:p>
    <w:p w14:paraId="6A61AF0F" w14:textId="61AC80A0" w:rsidR="00954C0D" w:rsidRPr="0054297B" w:rsidRDefault="00954C0D" w:rsidP="002D2179">
      <w:pPr>
        <w:spacing w:after="0"/>
        <w:rPr>
          <w:rFonts w:ascii="Arial" w:hAnsi="Arial" w:cs="Arial"/>
          <w:b/>
          <w:bCs/>
          <w:sz w:val="28"/>
          <w:szCs w:val="28"/>
        </w:rPr>
      </w:pPr>
      <w:r>
        <w:rPr>
          <w:rFonts w:ascii="Arial" w:hAnsi="Arial" w:cs="Arial"/>
          <w:b/>
          <w:bCs/>
          <w:sz w:val="28"/>
          <w:szCs w:val="28"/>
        </w:rPr>
        <w:t>Print a copy to keep in the Game Day Bag as a reference:</w:t>
      </w:r>
    </w:p>
    <w:p w14:paraId="2608412A" w14:textId="77777777" w:rsidR="002D2179" w:rsidRPr="009176C2" w:rsidRDefault="002D2179" w:rsidP="00893B2E">
      <w:pPr>
        <w:pStyle w:val="ListParagraph"/>
        <w:numPr>
          <w:ilvl w:val="1"/>
          <w:numId w:val="3"/>
        </w:numPr>
        <w:spacing w:after="0"/>
        <w:ind w:left="993"/>
        <w:rPr>
          <w:rFonts w:ascii="Arial" w:hAnsi="Arial" w:cs="Arial"/>
          <w:sz w:val="20"/>
          <w:szCs w:val="20"/>
        </w:rPr>
      </w:pPr>
      <w:r w:rsidRPr="0054297B">
        <w:rPr>
          <w:rFonts w:ascii="Arial" w:hAnsi="Arial" w:cs="Arial"/>
          <w:sz w:val="24"/>
          <w:szCs w:val="24"/>
        </w:rPr>
        <w:t xml:space="preserve">“How to complete a scorecard” </w:t>
      </w:r>
      <w:hyperlink r:id="rId10" w:history="1">
        <w:r w:rsidRPr="00EF7BAB">
          <w:rPr>
            <w:rStyle w:val="Hyperlink"/>
            <w:rFonts w:ascii="Arial" w:hAnsi="Arial" w:cs="Arial"/>
            <w:sz w:val="18"/>
            <w:szCs w:val="18"/>
          </w:rPr>
          <w:t>https://www.successnetballassociation.com/_files/ugd/5dd70b_bb2dad47154f44c8a0445d42061c300b.pdf</w:t>
        </w:r>
      </w:hyperlink>
    </w:p>
    <w:p w14:paraId="25B8BF8D" w14:textId="77777777" w:rsidR="002D2179" w:rsidRPr="009176C2" w:rsidRDefault="002D2179" w:rsidP="00893B2E">
      <w:pPr>
        <w:pStyle w:val="ListParagraph"/>
        <w:numPr>
          <w:ilvl w:val="1"/>
          <w:numId w:val="3"/>
        </w:numPr>
        <w:spacing w:after="0"/>
        <w:ind w:left="993"/>
        <w:rPr>
          <w:rFonts w:ascii="Arial" w:hAnsi="Arial" w:cs="Arial"/>
          <w:sz w:val="20"/>
          <w:szCs w:val="20"/>
        </w:rPr>
      </w:pPr>
      <w:r w:rsidRPr="0054297B">
        <w:rPr>
          <w:rFonts w:ascii="Arial" w:hAnsi="Arial" w:cs="Arial"/>
          <w:sz w:val="24"/>
          <w:szCs w:val="24"/>
        </w:rPr>
        <w:t>“Single Game Voucher Policy”</w:t>
      </w:r>
      <w:r w:rsidRPr="009176C2">
        <w:rPr>
          <w:rFonts w:ascii="Arial" w:hAnsi="Arial" w:cs="Arial"/>
          <w:sz w:val="20"/>
          <w:szCs w:val="20"/>
        </w:rPr>
        <w:t xml:space="preserve"> </w:t>
      </w:r>
      <w:hyperlink r:id="rId11" w:history="1">
        <w:r w:rsidRPr="00EF7BAB">
          <w:rPr>
            <w:rStyle w:val="Hyperlink"/>
            <w:rFonts w:ascii="Arial" w:hAnsi="Arial" w:cs="Arial"/>
            <w:sz w:val="18"/>
            <w:szCs w:val="18"/>
          </w:rPr>
          <w:t>https://www.successnetballassociation.com/_files/ugd/5dd70b_c41906e7005d4b8ab4f4e5357bde0b7b.pdf</w:t>
        </w:r>
      </w:hyperlink>
    </w:p>
    <w:p w14:paraId="3B994F27" w14:textId="77777777" w:rsidR="002D2179" w:rsidRPr="009176C2" w:rsidRDefault="002D2179" w:rsidP="00893B2E">
      <w:pPr>
        <w:pStyle w:val="ListParagraph"/>
        <w:numPr>
          <w:ilvl w:val="1"/>
          <w:numId w:val="3"/>
        </w:numPr>
        <w:spacing w:after="0"/>
        <w:ind w:left="993"/>
        <w:rPr>
          <w:rFonts w:ascii="Arial" w:hAnsi="Arial" w:cs="Arial"/>
          <w:sz w:val="20"/>
          <w:szCs w:val="20"/>
        </w:rPr>
      </w:pPr>
      <w:r w:rsidRPr="0054297B">
        <w:rPr>
          <w:rFonts w:ascii="Arial" w:hAnsi="Arial" w:cs="Arial"/>
          <w:sz w:val="24"/>
          <w:szCs w:val="24"/>
        </w:rPr>
        <w:t xml:space="preserve">“Photo and Video Policy” </w:t>
      </w:r>
      <w:hyperlink r:id="rId12" w:history="1">
        <w:r w:rsidRPr="00EF7BAB">
          <w:rPr>
            <w:rStyle w:val="Hyperlink"/>
            <w:rFonts w:ascii="Arial" w:hAnsi="Arial" w:cs="Arial"/>
            <w:sz w:val="18"/>
            <w:szCs w:val="18"/>
          </w:rPr>
          <w:t>https://www.successnetballassociation.com/_files/ugd/5dd70b_71d300e331c84eceb41010b7413a39b3.pdf</w:t>
        </w:r>
      </w:hyperlink>
    </w:p>
    <w:p w14:paraId="037E5739" w14:textId="77777777" w:rsidR="002D2179" w:rsidRPr="009176C2" w:rsidRDefault="002D2179" w:rsidP="00893B2E">
      <w:pPr>
        <w:pStyle w:val="ListParagraph"/>
        <w:numPr>
          <w:ilvl w:val="1"/>
          <w:numId w:val="3"/>
        </w:numPr>
        <w:spacing w:after="0"/>
        <w:ind w:left="993"/>
        <w:rPr>
          <w:rFonts w:ascii="Arial" w:hAnsi="Arial" w:cs="Arial"/>
          <w:sz w:val="20"/>
          <w:szCs w:val="20"/>
        </w:rPr>
      </w:pPr>
      <w:r w:rsidRPr="0054297B">
        <w:rPr>
          <w:rFonts w:ascii="Arial" w:hAnsi="Arial" w:cs="Arial"/>
          <w:sz w:val="24"/>
          <w:szCs w:val="24"/>
        </w:rPr>
        <w:t xml:space="preserve">“Social Media Policy” </w:t>
      </w:r>
      <w:hyperlink r:id="rId13" w:history="1">
        <w:r w:rsidRPr="00EF7BAB">
          <w:rPr>
            <w:rStyle w:val="Hyperlink"/>
            <w:rFonts w:ascii="Arial" w:hAnsi="Arial" w:cs="Arial"/>
            <w:sz w:val="18"/>
            <w:szCs w:val="18"/>
          </w:rPr>
          <w:t>https://www.successnetb</w:t>
        </w:r>
        <w:r w:rsidRPr="00DA37E6">
          <w:rPr>
            <w:rStyle w:val="Hyperlink"/>
            <w:rFonts w:ascii="Arial" w:hAnsi="Arial" w:cs="Arial"/>
            <w:color w:val="4F81BD" w:themeColor="accent1"/>
            <w:sz w:val="18"/>
            <w:szCs w:val="18"/>
          </w:rPr>
          <w:t>allassociation.com/_files/ug</w:t>
        </w:r>
        <w:r w:rsidRPr="00EF7BAB">
          <w:rPr>
            <w:rStyle w:val="Hyperlink"/>
            <w:rFonts w:ascii="Arial" w:hAnsi="Arial" w:cs="Arial"/>
            <w:sz w:val="18"/>
            <w:szCs w:val="18"/>
          </w:rPr>
          <w:t>d/5dd70b_65f077aa808c4631bda588f0cdaf7d33.pdf</w:t>
        </w:r>
      </w:hyperlink>
    </w:p>
    <w:p w14:paraId="20E4E732" w14:textId="77777777" w:rsidR="002D2179" w:rsidRPr="009176C2" w:rsidRDefault="002D2179" w:rsidP="00893B2E">
      <w:pPr>
        <w:pStyle w:val="ListParagraph"/>
        <w:numPr>
          <w:ilvl w:val="1"/>
          <w:numId w:val="3"/>
        </w:numPr>
        <w:spacing w:after="0"/>
        <w:ind w:left="993"/>
        <w:rPr>
          <w:rFonts w:ascii="Arial" w:hAnsi="Arial" w:cs="Arial"/>
          <w:sz w:val="20"/>
          <w:szCs w:val="20"/>
        </w:rPr>
      </w:pPr>
      <w:r w:rsidRPr="0054297B">
        <w:rPr>
          <w:rFonts w:ascii="Arial" w:hAnsi="Arial" w:cs="Arial"/>
          <w:sz w:val="24"/>
          <w:szCs w:val="24"/>
        </w:rPr>
        <w:t xml:space="preserve">“Adverse Weather Policy” </w:t>
      </w:r>
      <w:hyperlink r:id="rId14" w:history="1">
        <w:r w:rsidRPr="00EF7BAB">
          <w:rPr>
            <w:rStyle w:val="Hyperlink"/>
            <w:rFonts w:ascii="Arial" w:hAnsi="Arial" w:cs="Arial"/>
            <w:sz w:val="18"/>
            <w:szCs w:val="18"/>
          </w:rPr>
          <w:t>https://www.successnetballassociation.com/_files/ugd/5dd70b_9420aeb0c3f04f47b89baf758712092f.pdf</w:t>
        </w:r>
      </w:hyperlink>
    </w:p>
    <w:p w14:paraId="08863991" w14:textId="77777777" w:rsidR="002D2179" w:rsidRPr="00262889" w:rsidRDefault="002D2179" w:rsidP="00893B2E">
      <w:pPr>
        <w:pStyle w:val="ListParagraph"/>
        <w:numPr>
          <w:ilvl w:val="1"/>
          <w:numId w:val="3"/>
        </w:numPr>
        <w:spacing w:after="0"/>
        <w:ind w:left="993"/>
        <w:rPr>
          <w:rFonts w:ascii="Arial" w:hAnsi="Arial" w:cs="Arial"/>
          <w:sz w:val="20"/>
          <w:szCs w:val="20"/>
        </w:rPr>
      </w:pPr>
      <w:r w:rsidRPr="00101136">
        <w:rPr>
          <w:rFonts w:ascii="Arial" w:hAnsi="Arial" w:cs="Arial"/>
          <w:sz w:val="24"/>
          <w:szCs w:val="24"/>
        </w:rPr>
        <w:t xml:space="preserve">“2024 Competition Handbook” </w:t>
      </w:r>
    </w:p>
    <w:p w14:paraId="205B1F55" w14:textId="77777777" w:rsidR="002D2179" w:rsidRPr="00101136" w:rsidRDefault="002D2179" w:rsidP="00893B2E">
      <w:pPr>
        <w:pStyle w:val="ListParagraph"/>
        <w:spacing w:after="0"/>
        <w:ind w:left="993"/>
        <w:rPr>
          <w:rFonts w:ascii="Arial" w:hAnsi="Arial" w:cs="Arial"/>
          <w:sz w:val="20"/>
          <w:szCs w:val="20"/>
        </w:rPr>
      </w:pPr>
      <w:hyperlink r:id="rId15" w:history="1">
        <w:r w:rsidRPr="002262F0">
          <w:rPr>
            <w:rStyle w:val="Hyperlink"/>
            <w:rFonts w:ascii="Arial" w:hAnsi="Arial" w:cs="Arial"/>
            <w:sz w:val="18"/>
            <w:szCs w:val="18"/>
          </w:rPr>
          <w:t>https://www.successnetballassociation.com/_files/ugd/5dd70b_f038822b11764e71a4133d7ee17e3b7a.pdf</w:t>
        </w:r>
      </w:hyperlink>
      <w:r w:rsidRPr="00101136">
        <w:t xml:space="preserve"> </w:t>
      </w:r>
      <w:r w:rsidRPr="00101136">
        <w:rPr>
          <w:rFonts w:ascii="Arial" w:hAnsi="Arial" w:cs="Arial"/>
          <w:sz w:val="24"/>
          <w:szCs w:val="24"/>
        </w:rPr>
        <w:t>“Rolling Substitutions” (</w:t>
      </w:r>
      <w:r>
        <w:rPr>
          <w:rFonts w:ascii="Arial" w:hAnsi="Arial" w:cs="Arial"/>
          <w:sz w:val="24"/>
          <w:szCs w:val="24"/>
        </w:rPr>
        <w:t>Juniors/Opens/Walking</w:t>
      </w:r>
      <w:r w:rsidRPr="00101136">
        <w:rPr>
          <w:rFonts w:ascii="Arial" w:hAnsi="Arial" w:cs="Arial"/>
          <w:sz w:val="24"/>
          <w:szCs w:val="24"/>
        </w:rPr>
        <w:t>)</w:t>
      </w:r>
    </w:p>
    <w:p w14:paraId="62CDC76F" w14:textId="20D6BFD2" w:rsidR="002D2179" w:rsidRPr="00D900CD" w:rsidRDefault="00BC0767" w:rsidP="00954C0D">
      <w:pPr>
        <w:spacing w:after="0"/>
        <w:ind w:left="993"/>
        <w:rPr>
          <w:rFonts w:ascii="Arial" w:hAnsi="Arial" w:cs="Arial"/>
          <w:sz w:val="18"/>
          <w:szCs w:val="18"/>
        </w:rPr>
      </w:pPr>
      <w:hyperlink r:id="rId16" w:history="1">
        <w:r w:rsidRPr="004D2500">
          <w:rPr>
            <w:rStyle w:val="Hyperlink"/>
            <w:rFonts w:ascii="Arial" w:hAnsi="Arial" w:cs="Arial"/>
            <w:sz w:val="18"/>
            <w:szCs w:val="18"/>
          </w:rPr>
          <w:t>https://www.successnetballassociation.com/_files/ugd/5dd70b_bbd4a1f3b9f5461c93c63945e506c1e0.pdf</w:t>
        </w:r>
      </w:hyperlink>
    </w:p>
    <w:p w14:paraId="0B68D913" w14:textId="77777777" w:rsidR="002D2179" w:rsidRDefault="002D2179" w:rsidP="002D2179">
      <w:pPr>
        <w:rPr>
          <w:rFonts w:ascii="Arial" w:hAnsi="Arial" w:cs="Arial"/>
          <w:b/>
          <w:bCs/>
          <w:sz w:val="24"/>
          <w:szCs w:val="24"/>
        </w:rPr>
      </w:pPr>
    </w:p>
    <w:p w14:paraId="505C6905" w14:textId="77777777" w:rsidR="002D2179" w:rsidRPr="00631651" w:rsidRDefault="002D2179" w:rsidP="002D2179">
      <w:pPr>
        <w:spacing w:after="0"/>
        <w:rPr>
          <w:rFonts w:ascii="Arial" w:hAnsi="Arial" w:cs="Arial"/>
          <w:b/>
          <w:bCs/>
          <w:sz w:val="28"/>
          <w:szCs w:val="28"/>
        </w:rPr>
      </w:pPr>
      <w:r w:rsidRPr="00631651">
        <w:rPr>
          <w:rFonts w:ascii="Arial" w:hAnsi="Arial" w:cs="Arial"/>
          <w:b/>
          <w:bCs/>
          <w:sz w:val="28"/>
          <w:szCs w:val="28"/>
        </w:rPr>
        <w:t>During the season:</w:t>
      </w:r>
    </w:p>
    <w:p w14:paraId="0435CAB9" w14:textId="77777777" w:rsidR="002D2179" w:rsidRPr="009176C2" w:rsidRDefault="002D2179" w:rsidP="002D2179">
      <w:pPr>
        <w:spacing w:after="0"/>
        <w:rPr>
          <w:rFonts w:ascii="Arial" w:hAnsi="Arial" w:cs="Arial"/>
          <w:sz w:val="20"/>
          <w:szCs w:val="20"/>
        </w:rPr>
      </w:pPr>
    </w:p>
    <w:p w14:paraId="11BCEFA0" w14:textId="77777777" w:rsidR="00D933F2" w:rsidRDefault="002D2179" w:rsidP="002D2179">
      <w:pPr>
        <w:pStyle w:val="ListParagraph"/>
        <w:numPr>
          <w:ilvl w:val="0"/>
          <w:numId w:val="4"/>
        </w:numPr>
        <w:spacing w:after="0" w:line="360" w:lineRule="auto"/>
        <w:rPr>
          <w:rFonts w:ascii="Arial" w:hAnsi="Arial" w:cs="Arial"/>
          <w:sz w:val="24"/>
          <w:szCs w:val="24"/>
        </w:rPr>
      </w:pPr>
      <w:r w:rsidRPr="00C52678">
        <w:rPr>
          <w:rFonts w:ascii="Arial" w:hAnsi="Arial" w:cs="Arial"/>
          <w:sz w:val="24"/>
          <w:szCs w:val="24"/>
        </w:rPr>
        <w:t xml:space="preserve">Use your communication platform to put a reminder weekly for your training sessions </w:t>
      </w:r>
      <w:r w:rsidR="00C05C68">
        <w:rPr>
          <w:rFonts w:ascii="Arial" w:hAnsi="Arial" w:cs="Arial"/>
          <w:sz w:val="24"/>
          <w:szCs w:val="24"/>
        </w:rPr>
        <w:t>(Monday/ Tuesday) – keep an eye on weather conditions also. Training</w:t>
      </w:r>
      <w:r w:rsidR="00D933F2">
        <w:rPr>
          <w:rFonts w:ascii="Arial" w:hAnsi="Arial" w:cs="Arial"/>
          <w:sz w:val="24"/>
          <w:szCs w:val="24"/>
        </w:rPr>
        <w:t xml:space="preserve"> will be cancelled if suspected lightning but </w:t>
      </w:r>
      <w:r w:rsidR="00D933F2" w:rsidRPr="00983419">
        <w:rPr>
          <w:rFonts w:ascii="Arial" w:hAnsi="Arial" w:cs="Arial"/>
          <w:b/>
          <w:bCs/>
          <w:sz w:val="24"/>
          <w:szCs w:val="24"/>
        </w:rPr>
        <w:t>not</w:t>
      </w:r>
      <w:r w:rsidR="00D933F2">
        <w:rPr>
          <w:rFonts w:ascii="Arial" w:hAnsi="Arial" w:cs="Arial"/>
          <w:sz w:val="24"/>
          <w:szCs w:val="24"/>
        </w:rPr>
        <w:t xml:space="preserve"> rain.</w:t>
      </w:r>
      <w:r w:rsidRPr="00C52678">
        <w:rPr>
          <w:rFonts w:ascii="Arial" w:hAnsi="Arial" w:cs="Arial"/>
          <w:sz w:val="24"/>
          <w:szCs w:val="24"/>
        </w:rPr>
        <w:t xml:space="preserve"> Keep a clear record of absentees for training and games and communicate this to the coach weekly. </w:t>
      </w:r>
    </w:p>
    <w:p w14:paraId="1EAECFE2" w14:textId="3ACE660D" w:rsidR="002D2179" w:rsidRPr="00C52678" w:rsidRDefault="00D933F2" w:rsidP="002D2179">
      <w:pPr>
        <w:pStyle w:val="ListParagraph"/>
        <w:numPr>
          <w:ilvl w:val="0"/>
          <w:numId w:val="4"/>
        </w:numPr>
        <w:spacing w:after="0" w:line="360" w:lineRule="auto"/>
        <w:rPr>
          <w:rFonts w:ascii="Arial" w:hAnsi="Arial" w:cs="Arial"/>
          <w:sz w:val="24"/>
          <w:szCs w:val="24"/>
        </w:rPr>
      </w:pPr>
      <w:r>
        <w:rPr>
          <w:rFonts w:ascii="Arial" w:hAnsi="Arial" w:cs="Arial"/>
          <w:sz w:val="24"/>
          <w:szCs w:val="24"/>
        </w:rPr>
        <w:t xml:space="preserve">Use </w:t>
      </w:r>
      <w:proofErr w:type="spellStart"/>
      <w:r>
        <w:rPr>
          <w:rFonts w:ascii="Arial" w:hAnsi="Arial" w:cs="Arial"/>
          <w:sz w:val="24"/>
          <w:szCs w:val="24"/>
        </w:rPr>
        <w:t>PlayHQ</w:t>
      </w:r>
      <w:proofErr w:type="spellEnd"/>
      <w:r>
        <w:rPr>
          <w:rFonts w:ascii="Arial" w:hAnsi="Arial" w:cs="Arial"/>
          <w:sz w:val="24"/>
          <w:szCs w:val="24"/>
        </w:rPr>
        <w:t xml:space="preserve"> </w:t>
      </w:r>
      <w:r w:rsidR="00260C3A">
        <w:rPr>
          <w:rFonts w:ascii="Arial" w:hAnsi="Arial" w:cs="Arial"/>
          <w:sz w:val="24"/>
          <w:szCs w:val="24"/>
        </w:rPr>
        <w:t xml:space="preserve">for game information </w:t>
      </w:r>
      <w:r>
        <w:rPr>
          <w:rFonts w:ascii="Arial" w:hAnsi="Arial" w:cs="Arial"/>
          <w:sz w:val="24"/>
          <w:szCs w:val="24"/>
        </w:rPr>
        <w:t xml:space="preserve">to communicate with the Team </w:t>
      </w:r>
      <w:r w:rsidR="00260C3A">
        <w:rPr>
          <w:rFonts w:ascii="Arial" w:hAnsi="Arial" w:cs="Arial"/>
          <w:sz w:val="24"/>
          <w:szCs w:val="24"/>
        </w:rPr>
        <w:t>for assigned job roles on Game Day (</w:t>
      </w:r>
      <w:r w:rsidR="00031B58">
        <w:rPr>
          <w:rFonts w:ascii="Arial" w:hAnsi="Arial" w:cs="Arial"/>
          <w:sz w:val="24"/>
          <w:szCs w:val="24"/>
        </w:rPr>
        <w:t>Timing/ Scoring, Captain, Fruit/ Lollies).</w:t>
      </w:r>
      <w:r w:rsidR="002D2179" w:rsidRPr="00C52678">
        <w:rPr>
          <w:rFonts w:ascii="Arial" w:hAnsi="Arial" w:cs="Arial"/>
          <w:sz w:val="24"/>
          <w:szCs w:val="24"/>
        </w:rPr>
        <w:t xml:space="preserve"> </w:t>
      </w:r>
    </w:p>
    <w:p w14:paraId="3369DF2E" w14:textId="77777777" w:rsidR="002D2179" w:rsidRPr="00C52678" w:rsidRDefault="002D2179" w:rsidP="002D2179">
      <w:pPr>
        <w:pStyle w:val="ListParagraph"/>
        <w:numPr>
          <w:ilvl w:val="0"/>
          <w:numId w:val="4"/>
        </w:numPr>
        <w:spacing w:after="0" w:line="360" w:lineRule="auto"/>
        <w:rPr>
          <w:rFonts w:ascii="Arial" w:hAnsi="Arial" w:cs="Arial"/>
          <w:sz w:val="24"/>
          <w:szCs w:val="24"/>
        </w:rPr>
      </w:pPr>
      <w:r w:rsidRPr="00C52678">
        <w:rPr>
          <w:rFonts w:ascii="Arial" w:hAnsi="Arial" w:cs="Arial"/>
          <w:sz w:val="24"/>
          <w:szCs w:val="24"/>
        </w:rPr>
        <w:t xml:space="preserve">If the coach has requested that you manage the training and game bags, ensure the bibs are washed, balls are pumped up before each training/game. </w:t>
      </w:r>
    </w:p>
    <w:p w14:paraId="7FA3A586" w14:textId="77777777" w:rsidR="002D2179" w:rsidRDefault="002D2179" w:rsidP="002D2179">
      <w:pPr>
        <w:pStyle w:val="ListParagraph"/>
        <w:numPr>
          <w:ilvl w:val="0"/>
          <w:numId w:val="4"/>
        </w:numPr>
        <w:spacing w:after="0" w:line="360" w:lineRule="auto"/>
        <w:rPr>
          <w:rFonts w:ascii="Arial" w:hAnsi="Arial" w:cs="Arial"/>
          <w:sz w:val="24"/>
          <w:szCs w:val="24"/>
        </w:rPr>
      </w:pPr>
      <w:r w:rsidRPr="00C52678">
        <w:rPr>
          <w:rFonts w:ascii="Arial" w:hAnsi="Arial" w:cs="Arial"/>
          <w:sz w:val="24"/>
          <w:szCs w:val="24"/>
        </w:rPr>
        <w:t xml:space="preserve">Check there is a battery with the timer and a spare battery available. </w:t>
      </w:r>
    </w:p>
    <w:p w14:paraId="3B49CC42" w14:textId="3D6BDAA6" w:rsidR="00FE3BA1" w:rsidRPr="00C52678" w:rsidRDefault="00FE3BA1" w:rsidP="002D2179">
      <w:pPr>
        <w:pStyle w:val="ListParagraph"/>
        <w:numPr>
          <w:ilvl w:val="0"/>
          <w:numId w:val="4"/>
        </w:numPr>
        <w:spacing w:after="0" w:line="360" w:lineRule="auto"/>
        <w:rPr>
          <w:rFonts w:ascii="Arial" w:hAnsi="Arial" w:cs="Arial"/>
          <w:sz w:val="24"/>
          <w:szCs w:val="24"/>
        </w:rPr>
      </w:pPr>
      <w:r>
        <w:rPr>
          <w:rFonts w:ascii="Arial" w:hAnsi="Arial" w:cs="Arial"/>
          <w:sz w:val="24"/>
          <w:szCs w:val="24"/>
        </w:rPr>
        <w:t xml:space="preserve">Team Manager is required to setup the bench prior to the game commencing. </w:t>
      </w:r>
    </w:p>
    <w:p w14:paraId="44120043" w14:textId="77777777" w:rsidR="002D2179" w:rsidRPr="00C52678" w:rsidRDefault="002D2179" w:rsidP="002D2179">
      <w:pPr>
        <w:pStyle w:val="ListParagraph"/>
        <w:numPr>
          <w:ilvl w:val="0"/>
          <w:numId w:val="4"/>
        </w:numPr>
        <w:spacing w:after="0" w:line="360" w:lineRule="auto"/>
        <w:rPr>
          <w:rFonts w:ascii="Arial" w:hAnsi="Arial" w:cs="Arial"/>
          <w:sz w:val="24"/>
          <w:szCs w:val="24"/>
        </w:rPr>
      </w:pPr>
      <w:r w:rsidRPr="00C52678">
        <w:rPr>
          <w:rFonts w:ascii="Arial" w:hAnsi="Arial" w:cs="Arial"/>
          <w:sz w:val="24"/>
          <w:szCs w:val="24"/>
        </w:rPr>
        <w:t>Check in each week with the family on roster to see if they have a good understanding of completing the scorecard or their duties as a timer. Please remind them that they need to be seated in the square on the side of the court and the Scorer and Timer MUST sit in these boxes for the duration of the game. The scorecard is NOT to leave the box.</w:t>
      </w:r>
    </w:p>
    <w:p w14:paraId="01A0EA7A" w14:textId="1ABF7936" w:rsidR="002D2179" w:rsidRPr="00C52678" w:rsidRDefault="002D2179" w:rsidP="002D2179">
      <w:pPr>
        <w:pStyle w:val="ListParagraph"/>
        <w:numPr>
          <w:ilvl w:val="0"/>
          <w:numId w:val="4"/>
        </w:numPr>
        <w:spacing w:after="0" w:line="360" w:lineRule="auto"/>
        <w:rPr>
          <w:rFonts w:ascii="Arial" w:hAnsi="Arial" w:cs="Arial"/>
          <w:sz w:val="24"/>
          <w:szCs w:val="24"/>
        </w:rPr>
      </w:pPr>
      <w:r w:rsidRPr="00C52678">
        <w:rPr>
          <w:rFonts w:ascii="Arial" w:hAnsi="Arial" w:cs="Arial"/>
          <w:sz w:val="24"/>
          <w:szCs w:val="24"/>
        </w:rPr>
        <w:t xml:space="preserve">Check with the coach if they would like you to complete the </w:t>
      </w:r>
      <w:proofErr w:type="spellStart"/>
      <w:r w:rsidRPr="00C52678">
        <w:rPr>
          <w:rFonts w:ascii="Arial" w:hAnsi="Arial" w:cs="Arial"/>
          <w:sz w:val="24"/>
          <w:szCs w:val="24"/>
        </w:rPr>
        <w:t>PlayHQ</w:t>
      </w:r>
      <w:proofErr w:type="spellEnd"/>
      <w:r w:rsidRPr="00C52678">
        <w:rPr>
          <w:rFonts w:ascii="Arial" w:hAnsi="Arial" w:cs="Arial"/>
          <w:sz w:val="24"/>
          <w:szCs w:val="24"/>
        </w:rPr>
        <w:t xml:space="preserve"> team selection prior to the game weekly </w:t>
      </w:r>
      <w:r w:rsidR="009F2537">
        <w:rPr>
          <w:rFonts w:ascii="Arial" w:hAnsi="Arial" w:cs="Arial"/>
          <w:sz w:val="24"/>
          <w:szCs w:val="24"/>
        </w:rPr>
        <w:t>(due by Thursday night)</w:t>
      </w:r>
      <w:r w:rsidR="00E744ED">
        <w:rPr>
          <w:rFonts w:ascii="Arial" w:hAnsi="Arial" w:cs="Arial"/>
          <w:sz w:val="24"/>
          <w:szCs w:val="24"/>
        </w:rPr>
        <w:t>.</w:t>
      </w:r>
      <w:r w:rsidRPr="00C52678">
        <w:rPr>
          <w:rFonts w:ascii="Arial" w:hAnsi="Arial" w:cs="Arial"/>
          <w:sz w:val="24"/>
          <w:szCs w:val="24"/>
        </w:rPr>
        <w:t xml:space="preserve"> Through this process, you can add in players from within the club that maybe playing up for a game. </w:t>
      </w:r>
    </w:p>
    <w:p w14:paraId="154FFF86" w14:textId="77777777" w:rsidR="002D2179" w:rsidRDefault="002D2179" w:rsidP="002D2179">
      <w:pPr>
        <w:pStyle w:val="ListParagraph"/>
        <w:numPr>
          <w:ilvl w:val="0"/>
          <w:numId w:val="4"/>
        </w:numPr>
        <w:spacing w:after="0" w:line="360" w:lineRule="auto"/>
        <w:rPr>
          <w:rFonts w:ascii="Arial" w:hAnsi="Arial" w:cs="Arial"/>
          <w:sz w:val="24"/>
          <w:szCs w:val="24"/>
        </w:rPr>
      </w:pPr>
      <w:r w:rsidRPr="00C52678">
        <w:rPr>
          <w:rFonts w:ascii="Arial" w:hAnsi="Arial" w:cs="Arial"/>
          <w:sz w:val="24"/>
          <w:szCs w:val="24"/>
        </w:rPr>
        <w:lastRenderedPageBreak/>
        <w:t xml:space="preserve">Assist your Scorer/Timer to ensure that the positions for each player, each quarter are completed. DO NOT leave this until the end of the game. </w:t>
      </w:r>
    </w:p>
    <w:p w14:paraId="73976AA0" w14:textId="1EECCB45" w:rsidR="001112AA" w:rsidRDefault="00E744ED" w:rsidP="00DA6389">
      <w:pPr>
        <w:pStyle w:val="ListParagraph"/>
        <w:numPr>
          <w:ilvl w:val="0"/>
          <w:numId w:val="4"/>
        </w:numPr>
        <w:spacing w:after="0" w:line="360" w:lineRule="auto"/>
        <w:rPr>
          <w:rFonts w:ascii="Arial" w:hAnsi="Arial" w:cs="Arial"/>
          <w:sz w:val="24"/>
          <w:szCs w:val="24"/>
        </w:rPr>
      </w:pPr>
      <w:r w:rsidRPr="00DA6389">
        <w:rPr>
          <w:rFonts w:ascii="Arial" w:hAnsi="Arial" w:cs="Arial"/>
          <w:sz w:val="24"/>
          <w:szCs w:val="24"/>
        </w:rPr>
        <w:t xml:space="preserve">Ensure once game is completed you have two voters to enter Player of the Match 321 Votes into </w:t>
      </w:r>
      <w:proofErr w:type="spellStart"/>
      <w:r w:rsidRPr="00DA6389">
        <w:rPr>
          <w:rFonts w:ascii="Arial" w:hAnsi="Arial" w:cs="Arial"/>
          <w:sz w:val="24"/>
          <w:szCs w:val="24"/>
        </w:rPr>
        <w:t>PlayHQ</w:t>
      </w:r>
      <w:proofErr w:type="spellEnd"/>
      <w:r w:rsidRPr="00DA6389">
        <w:rPr>
          <w:rFonts w:ascii="Arial" w:hAnsi="Arial" w:cs="Arial"/>
          <w:sz w:val="24"/>
          <w:szCs w:val="24"/>
        </w:rPr>
        <w:t xml:space="preserve"> (</w:t>
      </w:r>
      <w:r w:rsidR="001112AA" w:rsidRPr="00DA6389">
        <w:rPr>
          <w:rFonts w:ascii="Arial" w:hAnsi="Arial" w:cs="Arial"/>
          <w:sz w:val="24"/>
          <w:szCs w:val="24"/>
        </w:rPr>
        <w:t xml:space="preserve">can only be completed through Coach or TM </w:t>
      </w:r>
      <w:proofErr w:type="spellStart"/>
      <w:r w:rsidR="001112AA" w:rsidRPr="00DA6389">
        <w:rPr>
          <w:rFonts w:ascii="Arial" w:hAnsi="Arial" w:cs="Arial"/>
          <w:sz w:val="24"/>
          <w:szCs w:val="24"/>
        </w:rPr>
        <w:t>PlayHQ</w:t>
      </w:r>
      <w:proofErr w:type="spellEnd"/>
      <w:r w:rsidR="001112AA" w:rsidRPr="00DA6389">
        <w:rPr>
          <w:rFonts w:ascii="Arial" w:hAnsi="Arial" w:cs="Arial"/>
          <w:sz w:val="24"/>
          <w:szCs w:val="24"/>
        </w:rPr>
        <w:t xml:space="preserve"> login</w:t>
      </w:r>
      <w:r w:rsidR="00FE101D" w:rsidRPr="00DA6389">
        <w:rPr>
          <w:rFonts w:ascii="Arial" w:hAnsi="Arial" w:cs="Arial"/>
          <w:sz w:val="24"/>
          <w:szCs w:val="24"/>
        </w:rPr>
        <w:t>)</w:t>
      </w:r>
      <w:r w:rsidR="003C79AA" w:rsidRPr="00DA6389">
        <w:rPr>
          <w:rFonts w:ascii="Arial" w:hAnsi="Arial" w:cs="Arial"/>
          <w:sz w:val="24"/>
          <w:szCs w:val="24"/>
        </w:rPr>
        <w:t xml:space="preserve">. You can ask parents, coaches, other team to be a voter but the voting must be completed by someone who has actively watched the game. </w:t>
      </w:r>
    </w:p>
    <w:p w14:paraId="2DED6379" w14:textId="0399D33A" w:rsidR="00BC0767" w:rsidRDefault="00BC0767" w:rsidP="00DA6389">
      <w:pPr>
        <w:pStyle w:val="ListParagraph"/>
        <w:numPr>
          <w:ilvl w:val="0"/>
          <w:numId w:val="4"/>
        </w:numPr>
        <w:spacing w:after="0" w:line="360" w:lineRule="auto"/>
        <w:rPr>
          <w:rFonts w:ascii="Arial" w:hAnsi="Arial" w:cs="Arial"/>
          <w:sz w:val="24"/>
          <w:szCs w:val="24"/>
        </w:rPr>
      </w:pPr>
      <w:r>
        <w:rPr>
          <w:rFonts w:ascii="Arial" w:hAnsi="Arial" w:cs="Arial"/>
          <w:sz w:val="24"/>
          <w:szCs w:val="24"/>
        </w:rPr>
        <w:t xml:space="preserve">Team Managers will be responsible for </w:t>
      </w:r>
      <w:r w:rsidR="00E27744">
        <w:rPr>
          <w:rFonts w:ascii="Arial" w:hAnsi="Arial" w:cs="Arial"/>
          <w:sz w:val="24"/>
          <w:szCs w:val="24"/>
        </w:rPr>
        <w:t>communicating information from the Club Facebook page and/ or Team Manager/ Coach Facebook page to your team page.</w:t>
      </w:r>
    </w:p>
    <w:p w14:paraId="714A372D" w14:textId="77777777" w:rsidR="00DA6389" w:rsidRPr="00DA6389" w:rsidRDefault="00DA6389" w:rsidP="00DA6389">
      <w:pPr>
        <w:pStyle w:val="ListParagraph"/>
        <w:spacing w:after="0" w:line="360" w:lineRule="auto"/>
        <w:rPr>
          <w:rFonts w:ascii="Arial" w:hAnsi="Arial" w:cs="Arial"/>
          <w:sz w:val="24"/>
          <w:szCs w:val="24"/>
        </w:rPr>
      </w:pPr>
    </w:p>
    <w:p w14:paraId="5F89FD08" w14:textId="77777777" w:rsidR="002D2179" w:rsidRDefault="002D2179" w:rsidP="002D2179">
      <w:pPr>
        <w:pStyle w:val="ListParagraph"/>
        <w:numPr>
          <w:ilvl w:val="0"/>
          <w:numId w:val="4"/>
        </w:numPr>
        <w:spacing w:after="0"/>
        <w:rPr>
          <w:rFonts w:ascii="Arial" w:hAnsi="Arial" w:cs="Arial"/>
          <w:b/>
          <w:bCs/>
          <w:sz w:val="28"/>
          <w:szCs w:val="28"/>
        </w:rPr>
      </w:pPr>
      <w:r w:rsidRPr="00C52678">
        <w:rPr>
          <w:rFonts w:ascii="Arial" w:hAnsi="Arial" w:cs="Arial"/>
          <w:b/>
          <w:bCs/>
          <w:sz w:val="28"/>
          <w:szCs w:val="28"/>
        </w:rPr>
        <w:t>Forms you may require during the season:</w:t>
      </w:r>
    </w:p>
    <w:p w14:paraId="4BBD015C" w14:textId="77777777" w:rsidR="002D2179" w:rsidRPr="00C52678" w:rsidRDefault="002D2179" w:rsidP="002D2179">
      <w:pPr>
        <w:spacing w:after="0"/>
        <w:rPr>
          <w:rFonts w:ascii="Arial" w:hAnsi="Arial" w:cs="Arial"/>
          <w:b/>
          <w:bCs/>
          <w:sz w:val="28"/>
          <w:szCs w:val="28"/>
        </w:rPr>
      </w:pPr>
    </w:p>
    <w:p w14:paraId="2CE9FE04" w14:textId="77777777" w:rsidR="002D2179" w:rsidRPr="00EF7BAB" w:rsidRDefault="002D2179" w:rsidP="002D2179">
      <w:pPr>
        <w:pStyle w:val="ListParagraph"/>
        <w:numPr>
          <w:ilvl w:val="1"/>
          <w:numId w:val="4"/>
        </w:numPr>
        <w:spacing w:after="0" w:line="360" w:lineRule="auto"/>
        <w:ind w:left="1434" w:hanging="357"/>
        <w:rPr>
          <w:rFonts w:ascii="Arial" w:hAnsi="Arial" w:cs="Arial"/>
          <w:sz w:val="18"/>
          <w:szCs w:val="18"/>
        </w:rPr>
      </w:pPr>
      <w:r w:rsidRPr="00C52678">
        <w:rPr>
          <w:rFonts w:ascii="Arial" w:hAnsi="Arial" w:cs="Arial"/>
          <w:sz w:val="24"/>
          <w:szCs w:val="24"/>
        </w:rPr>
        <w:t xml:space="preserve">“Single Game Voucher” </w:t>
      </w:r>
      <w:hyperlink r:id="rId17" w:history="1">
        <w:r w:rsidRPr="00EF7BAB">
          <w:rPr>
            <w:rStyle w:val="Hyperlink"/>
            <w:rFonts w:ascii="Arial" w:hAnsi="Arial" w:cs="Arial"/>
            <w:sz w:val="18"/>
            <w:szCs w:val="18"/>
          </w:rPr>
          <w:t>https://docs.google.com/forms/d/e/1FAIpQLSdRnsxc90jySmS8-3wSe0-MsGKn10ikYDWcqz97g0tO2PSYxQ/viewform</w:t>
        </w:r>
      </w:hyperlink>
    </w:p>
    <w:p w14:paraId="27C29FE5" w14:textId="77777777" w:rsidR="002D2179" w:rsidRPr="009176C2" w:rsidRDefault="002D2179" w:rsidP="002D2179">
      <w:pPr>
        <w:pStyle w:val="ListParagraph"/>
        <w:numPr>
          <w:ilvl w:val="1"/>
          <w:numId w:val="4"/>
        </w:numPr>
        <w:spacing w:after="0" w:line="360" w:lineRule="auto"/>
        <w:ind w:left="1434" w:hanging="357"/>
        <w:rPr>
          <w:rFonts w:ascii="Arial" w:hAnsi="Arial" w:cs="Arial"/>
          <w:sz w:val="20"/>
          <w:szCs w:val="20"/>
        </w:rPr>
      </w:pPr>
      <w:r w:rsidRPr="00C52678">
        <w:rPr>
          <w:rFonts w:ascii="Arial" w:hAnsi="Arial" w:cs="Arial"/>
          <w:sz w:val="24"/>
          <w:szCs w:val="24"/>
        </w:rPr>
        <w:t>“Rolling Substitution Form” (</w:t>
      </w:r>
      <w:r>
        <w:rPr>
          <w:rFonts w:ascii="Arial" w:hAnsi="Arial" w:cs="Arial"/>
          <w:sz w:val="24"/>
          <w:szCs w:val="24"/>
        </w:rPr>
        <w:t>Juniors/Opens/Walking</w:t>
      </w:r>
      <w:r w:rsidRPr="00C52678">
        <w:rPr>
          <w:rFonts w:ascii="Arial" w:hAnsi="Arial" w:cs="Arial"/>
          <w:sz w:val="24"/>
          <w:szCs w:val="24"/>
        </w:rPr>
        <w:t xml:space="preserve">) </w:t>
      </w:r>
      <w:hyperlink r:id="rId18" w:history="1">
        <w:r w:rsidRPr="00EF7BAB">
          <w:rPr>
            <w:rStyle w:val="Hyperlink"/>
            <w:rFonts w:ascii="Arial" w:hAnsi="Arial" w:cs="Arial"/>
            <w:sz w:val="18"/>
            <w:szCs w:val="18"/>
          </w:rPr>
          <w:t>https://www.successnetballassociation.com/_files/ugd/856bc9_0ab0c32e2c9a42a792d3037dfbeddc5a.pdf</w:t>
        </w:r>
      </w:hyperlink>
    </w:p>
    <w:p w14:paraId="707CCFC2" w14:textId="77777777" w:rsidR="002D2179" w:rsidRPr="009176C2" w:rsidRDefault="002D2179" w:rsidP="002D2179">
      <w:pPr>
        <w:pStyle w:val="ListParagraph"/>
        <w:spacing w:after="0"/>
        <w:rPr>
          <w:rFonts w:ascii="Arial" w:hAnsi="Arial" w:cs="Arial"/>
          <w:sz w:val="20"/>
          <w:szCs w:val="20"/>
        </w:rPr>
      </w:pPr>
    </w:p>
    <w:p w14:paraId="4865BAC0" w14:textId="4FA50115" w:rsidR="006E69E1" w:rsidRPr="002D2179" w:rsidRDefault="006E69E1" w:rsidP="002D2179"/>
    <w:sectPr w:rsidR="006E69E1" w:rsidRPr="002D2179" w:rsidSect="00893B2E">
      <w:headerReference w:type="default" r:id="rId19"/>
      <w:footerReference w:type="default" r:id="rId20"/>
      <w:pgSz w:w="11906" w:h="16838"/>
      <w:pgMar w:top="1985"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D1B16" w14:textId="77777777" w:rsidR="00062C26" w:rsidRDefault="00062C26" w:rsidP="003A5DB6">
      <w:pPr>
        <w:spacing w:after="0" w:line="240" w:lineRule="auto"/>
      </w:pPr>
      <w:r>
        <w:separator/>
      </w:r>
    </w:p>
  </w:endnote>
  <w:endnote w:type="continuationSeparator" w:id="0">
    <w:p w14:paraId="57BB6771" w14:textId="77777777" w:rsidR="00062C26" w:rsidRDefault="00062C26" w:rsidP="003A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B13B" w14:textId="31FFFB94" w:rsidR="00BC1BAF" w:rsidRPr="00BC1BAF" w:rsidRDefault="00BC1BAF" w:rsidP="00BC1BAF">
    <w:pPr>
      <w:pStyle w:val="Footer"/>
      <w:tabs>
        <w:tab w:val="left" w:pos="482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AEE7A" w14:textId="77777777" w:rsidR="00062C26" w:rsidRDefault="00062C26" w:rsidP="003A5DB6">
      <w:pPr>
        <w:spacing w:after="0" w:line="240" w:lineRule="auto"/>
      </w:pPr>
      <w:r>
        <w:separator/>
      </w:r>
    </w:p>
  </w:footnote>
  <w:footnote w:type="continuationSeparator" w:id="0">
    <w:p w14:paraId="47A0E426" w14:textId="77777777" w:rsidR="00062C26" w:rsidRDefault="00062C26" w:rsidP="003A5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EA92" w14:textId="7728BD40" w:rsidR="003A5DB6" w:rsidRPr="002874EB" w:rsidRDefault="00E27744" w:rsidP="002874EB">
    <w:pPr>
      <w:pStyle w:val="Header"/>
      <w:tabs>
        <w:tab w:val="left" w:pos="1701"/>
      </w:tabs>
      <w:ind w:left="-567" w:firstLine="1701"/>
      <w:rPr>
        <w:rFonts w:ascii="Segoe Script" w:hAnsi="Segoe Script" w:cs="Aharoni"/>
        <w:b/>
        <w:color w:val="595959" w:themeColor="text1" w:themeTint="A6"/>
        <w:sz w:val="24"/>
        <w:szCs w:val="24"/>
      </w:rPr>
    </w:pPr>
    <w:r>
      <w:rPr>
        <w:rFonts w:ascii="Segoe Script" w:hAnsi="Segoe Script" w:cs="Aharoni"/>
        <w:b/>
        <w:noProof/>
        <w:color w:val="595959" w:themeColor="text1" w:themeTint="A6"/>
        <w:sz w:val="24"/>
        <w:szCs w:val="24"/>
      </w:rPr>
      <mc:AlternateContent>
        <mc:Choice Requires="wps">
          <w:drawing>
            <wp:anchor distT="0" distB="0" distL="114300" distR="114300" simplePos="0" relativeHeight="251656704" behindDoc="0" locked="0" layoutInCell="1" allowOverlap="1" wp14:anchorId="0FFDE57B" wp14:editId="3F39886E">
              <wp:simplePos x="0" y="0"/>
              <wp:positionH relativeFrom="column">
                <wp:posOffset>-1073785</wp:posOffset>
              </wp:positionH>
              <wp:positionV relativeFrom="paragraph">
                <wp:posOffset>-449580</wp:posOffset>
              </wp:positionV>
              <wp:extent cx="8220075" cy="1304925"/>
              <wp:effectExtent l="0" t="0" r="9525" b="9525"/>
              <wp:wrapNone/>
              <wp:docPr id="3552893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0075" cy="1304925"/>
                      </a:xfrm>
                      <a:prstGeom prst="rect">
                        <a:avLst/>
                      </a:prstGeom>
                      <a:solidFill>
                        <a:srgbClr val="FEF0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25DA6" id="Rectangle 1" o:spid="_x0000_s1026" style="position:absolute;margin-left:-84.55pt;margin-top:-35.4pt;width:647.25pt;height:10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" fillcolor="#fef012" stroked="f"/>
          </w:pict>
        </mc:Fallback>
      </mc:AlternateContent>
    </w:r>
    <w:r w:rsidR="002874EB">
      <w:rPr>
        <w:rFonts w:ascii="Segoe Script" w:hAnsi="Segoe Script" w:cs="Aharoni"/>
        <w:b/>
        <w:noProof/>
        <w:color w:val="595959" w:themeColor="text1" w:themeTint="A6"/>
        <w:sz w:val="24"/>
        <w:szCs w:val="24"/>
      </w:rPr>
      <w:drawing>
        <wp:anchor distT="0" distB="0" distL="114300" distR="114300" simplePos="0" relativeHeight="251657728" behindDoc="0" locked="0" layoutInCell="1" allowOverlap="1" wp14:anchorId="57CA0F9F" wp14:editId="4CD18C5B">
          <wp:simplePos x="0" y="0"/>
          <wp:positionH relativeFrom="column">
            <wp:posOffset>1858010</wp:posOffset>
          </wp:positionH>
          <wp:positionV relativeFrom="paragraph">
            <wp:posOffset>-502285</wp:posOffset>
          </wp:positionV>
          <wp:extent cx="1819275" cy="1287780"/>
          <wp:effectExtent l="0" t="0" r="0" b="0"/>
          <wp:wrapNone/>
          <wp:docPr id="1249662291" name="Picture 1" descr="A yellow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71713" name="Picture 1" descr="A yellow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19275" cy="1287780"/>
                  </a:xfrm>
                  <a:prstGeom prst="rect">
                    <a:avLst/>
                  </a:prstGeom>
                </pic:spPr>
              </pic:pic>
            </a:graphicData>
          </a:graphic>
          <wp14:sizeRelH relativeFrom="page">
            <wp14:pctWidth>0</wp14:pctWidth>
          </wp14:sizeRelH>
          <wp14:sizeRelV relativeFrom="page">
            <wp14:pctHeight>0</wp14:pctHeight>
          </wp14:sizeRelV>
        </wp:anchor>
      </w:drawing>
    </w:r>
    <w:r w:rsidR="002874EB">
      <w:rPr>
        <w:noProof/>
      </w:rPr>
      <mc:AlternateContent>
        <mc:Choice Requires="wps">
          <w:drawing>
            <wp:anchor distT="45720" distB="45720" distL="114300" distR="114300" simplePos="0" relativeHeight="251658752" behindDoc="0" locked="0" layoutInCell="1" allowOverlap="1" wp14:anchorId="16D543BC" wp14:editId="324778D1">
              <wp:simplePos x="0" y="0"/>
              <wp:positionH relativeFrom="column">
                <wp:posOffset>-895350</wp:posOffset>
              </wp:positionH>
              <wp:positionV relativeFrom="paragraph">
                <wp:posOffset>379095</wp:posOffset>
              </wp:positionV>
              <wp:extent cx="7524750" cy="885825"/>
              <wp:effectExtent l="0" t="0" r="0" b="0"/>
              <wp:wrapSquare wrapText="bothSides"/>
              <wp:docPr id="96811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885825"/>
                      </a:xfrm>
                      <a:prstGeom prst="rect">
                        <a:avLst/>
                      </a:prstGeom>
                      <a:noFill/>
                      <a:ln w="9525">
                        <a:noFill/>
                        <a:miter lim="800000"/>
                        <a:headEnd/>
                        <a:tailEnd/>
                      </a:ln>
                    </wps:spPr>
                    <wps:txbx>
                      <w:txbxContent>
                        <w:p w14:paraId="62988C37" w14:textId="52740A04" w:rsidR="00FE5802" w:rsidRPr="002874EB" w:rsidRDefault="0042330A" w:rsidP="002874EB">
                          <w:pPr>
                            <w:spacing w:after="0" w:line="240" w:lineRule="auto"/>
                            <w:jc w:val="center"/>
                            <w:rPr>
                              <w:b/>
                              <w:bCs/>
                              <w:sz w:val="20"/>
                              <w:szCs w:val="20"/>
                              <w:lang w:val="en-US"/>
                            </w:rPr>
                          </w:pPr>
                          <w:r w:rsidRPr="002874EB">
                            <w:rPr>
                              <w:b/>
                              <w:bCs/>
                              <w:sz w:val="20"/>
                              <w:szCs w:val="20"/>
                              <w:lang w:val="en-US"/>
                            </w:rPr>
                            <w:t>Success Blazers Netball Club</w:t>
                          </w:r>
                        </w:p>
                        <w:p w14:paraId="3DC2483F" w14:textId="34AD193A" w:rsidR="0042330A" w:rsidRPr="002874EB" w:rsidRDefault="0042330A" w:rsidP="002874EB">
                          <w:pPr>
                            <w:spacing w:after="0" w:line="240" w:lineRule="auto"/>
                            <w:jc w:val="center"/>
                            <w:rPr>
                              <w:sz w:val="20"/>
                              <w:szCs w:val="20"/>
                              <w:lang w:val="en-US"/>
                            </w:rPr>
                          </w:pPr>
                          <w:r w:rsidRPr="002874EB">
                            <w:rPr>
                              <w:sz w:val="20"/>
                              <w:szCs w:val="20"/>
                              <w:lang w:val="en-US"/>
                            </w:rPr>
                            <w:t>successblazersnc@gmail.com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D543BC" id="_x0000_t202" coordsize="21600,21600" o:spt="202" path="m,l,21600r21600,l21600,xe">
              <v:stroke joinstyle="miter"/>
              <v:path gradientshapeok="t" o:connecttype="rect"/>
            </v:shapetype>
            <v:shape id="Text Box 2" o:spid="_x0000_s1026" type="#_x0000_t202" style="position:absolute;left:0;text-align:left;margin-left:-70.5pt;margin-top:29.85pt;width:592.5pt;height:69.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" filled="f" stroked="f">
              <v:textbox>
                <w:txbxContent>
                  <w:p w14:paraId="62988C37" w14:textId="52740A04" w:rsidR="00FE5802" w:rsidRPr="002874EB" w:rsidRDefault="0042330A" w:rsidP="002874EB">
                    <w:pPr>
                      <w:spacing w:after="0" w:line="240" w:lineRule="auto"/>
                      <w:jc w:val="center"/>
                      <w:rPr>
                        <w:b/>
                        <w:bCs/>
                        <w:sz w:val="20"/>
                        <w:szCs w:val="20"/>
                        <w:lang w:val="en-US"/>
                      </w:rPr>
                    </w:pPr>
                    <w:r w:rsidRPr="002874EB">
                      <w:rPr>
                        <w:b/>
                        <w:bCs/>
                        <w:sz w:val="20"/>
                        <w:szCs w:val="20"/>
                        <w:lang w:val="en-US"/>
                      </w:rPr>
                      <w:t>Success Blazers Netball Club</w:t>
                    </w:r>
                  </w:p>
                  <w:p w14:paraId="3DC2483F" w14:textId="34AD193A" w:rsidR="0042330A" w:rsidRPr="002874EB" w:rsidRDefault="0042330A" w:rsidP="002874EB">
                    <w:pPr>
                      <w:spacing w:after="0" w:line="240" w:lineRule="auto"/>
                      <w:jc w:val="center"/>
                      <w:rPr>
                        <w:sz w:val="20"/>
                        <w:szCs w:val="20"/>
                        <w:lang w:val="en-US"/>
                      </w:rPr>
                    </w:pPr>
                    <w:r w:rsidRPr="002874EB">
                      <w:rPr>
                        <w:sz w:val="20"/>
                        <w:szCs w:val="20"/>
                        <w:lang w:val="en-US"/>
                      </w:rPr>
                      <w:t>successblazersnc@gmail.com</w:t>
                    </w:r>
                  </w:p>
                </w:txbxContent>
              </v:textbox>
              <w10:wrap type="square"/>
            </v:shape>
          </w:pict>
        </mc:Fallback>
      </mc:AlternateContent>
    </w:r>
    <w:r w:rsidR="003A5DB6" w:rsidRPr="000F0610">
      <w:rPr>
        <w:rFonts w:ascii="Segoe Script" w:hAnsi="Segoe Script" w:cs="Aharoni"/>
        <w:b/>
        <w:color w:val="595959" w:themeColor="text1" w:themeTint="A6"/>
        <w:sz w:val="24"/>
        <w:szCs w:val="24"/>
      </w:rPr>
      <w:t>SUCCESS BLAZERS</w:t>
    </w:r>
    <w:r w:rsidR="000F0610" w:rsidRPr="000F0610">
      <w:rPr>
        <w:rFonts w:ascii="Segoe Script" w:hAnsi="Segoe Script" w:cs="Aharoni"/>
        <w:b/>
        <w:color w:val="595959" w:themeColor="text1" w:themeTint="A6"/>
        <w:sz w:val="24"/>
        <w:szCs w:val="24"/>
      </w:rPr>
      <w:t xml:space="preserve"> </w:t>
    </w:r>
    <w:r w:rsidR="000F0610">
      <w:rPr>
        <w:rFonts w:ascii="Segoe Script" w:hAnsi="Segoe Script" w:cs="Aharoni"/>
        <w:b/>
        <w:color w:val="595959" w:themeColor="text1" w:themeTint="A6"/>
        <w:sz w:val="24"/>
        <w:szCs w:val="24"/>
      </w:rPr>
      <w:tab/>
      <w:t xml:space="preserve">NETBALL CLUB </w:t>
    </w:r>
    <w:r w:rsidR="000F0610" w:rsidRPr="000F0610">
      <w:rPr>
        <w:rFonts w:ascii="Segoe Script" w:hAnsi="Segoe Script" w:cs="Aharoni"/>
        <w:b/>
        <w:color w:val="595959" w:themeColor="text1" w:themeTint="A6"/>
        <w:sz w:val="24"/>
        <w:szCs w:val="24"/>
      </w:rPr>
      <w:t>INC</w:t>
    </w:r>
    <w:r w:rsidR="000F0610">
      <w:rPr>
        <w:rFonts w:ascii="Segoe Script" w:hAnsi="Segoe Script" w:cs="Aharoni"/>
        <w:b/>
        <w:color w:val="595959" w:themeColor="text1" w:themeTint="A6"/>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94BE5"/>
    <w:multiLevelType w:val="hybridMultilevel"/>
    <w:tmpl w:val="4B5C837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FC7D19"/>
    <w:multiLevelType w:val="hybridMultilevel"/>
    <w:tmpl w:val="EB88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626BFA"/>
    <w:multiLevelType w:val="hybridMultilevel"/>
    <w:tmpl w:val="2C1206D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990D1D"/>
    <w:multiLevelType w:val="hybridMultilevel"/>
    <w:tmpl w:val="A1FE3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2956335">
    <w:abstractNumId w:val="1"/>
  </w:num>
  <w:num w:numId="2" w16cid:durableId="1707101457">
    <w:abstractNumId w:val="3"/>
  </w:num>
  <w:num w:numId="3" w16cid:durableId="1921790756">
    <w:abstractNumId w:val="2"/>
  </w:num>
  <w:num w:numId="4" w16cid:durableId="583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B6"/>
    <w:rsid w:val="00031B58"/>
    <w:rsid w:val="00037FA6"/>
    <w:rsid w:val="00047599"/>
    <w:rsid w:val="00057C96"/>
    <w:rsid w:val="00062C26"/>
    <w:rsid w:val="00077D9C"/>
    <w:rsid w:val="00097E0F"/>
    <w:rsid w:val="000B6560"/>
    <w:rsid w:val="000F0610"/>
    <w:rsid w:val="001112AA"/>
    <w:rsid w:val="00141899"/>
    <w:rsid w:val="001B3BE1"/>
    <w:rsid w:val="001D2459"/>
    <w:rsid w:val="001F7A9B"/>
    <w:rsid w:val="00260C3A"/>
    <w:rsid w:val="00267FF0"/>
    <w:rsid w:val="00284C7B"/>
    <w:rsid w:val="00284DE1"/>
    <w:rsid w:val="002874EB"/>
    <w:rsid w:val="002A0461"/>
    <w:rsid w:val="002D2179"/>
    <w:rsid w:val="002E77AE"/>
    <w:rsid w:val="003373F8"/>
    <w:rsid w:val="00367944"/>
    <w:rsid w:val="0039157B"/>
    <w:rsid w:val="003A03B0"/>
    <w:rsid w:val="003A5DB6"/>
    <w:rsid w:val="003C79AA"/>
    <w:rsid w:val="003F5D9F"/>
    <w:rsid w:val="0042330A"/>
    <w:rsid w:val="004E3FBA"/>
    <w:rsid w:val="00545600"/>
    <w:rsid w:val="00577230"/>
    <w:rsid w:val="00671EB2"/>
    <w:rsid w:val="006B79A6"/>
    <w:rsid w:val="006D73DC"/>
    <w:rsid w:val="006E69E1"/>
    <w:rsid w:val="006F7DA6"/>
    <w:rsid w:val="00745C46"/>
    <w:rsid w:val="00761055"/>
    <w:rsid w:val="007621A3"/>
    <w:rsid w:val="00763084"/>
    <w:rsid w:val="00773766"/>
    <w:rsid w:val="007B6C7E"/>
    <w:rsid w:val="007C5082"/>
    <w:rsid w:val="00811C1B"/>
    <w:rsid w:val="00824FCB"/>
    <w:rsid w:val="00893B2E"/>
    <w:rsid w:val="008B00DF"/>
    <w:rsid w:val="008B77A5"/>
    <w:rsid w:val="008F00E2"/>
    <w:rsid w:val="008F1B9E"/>
    <w:rsid w:val="008F465E"/>
    <w:rsid w:val="009115CC"/>
    <w:rsid w:val="00954C0D"/>
    <w:rsid w:val="0096773F"/>
    <w:rsid w:val="00983419"/>
    <w:rsid w:val="00996213"/>
    <w:rsid w:val="009E6D6A"/>
    <w:rsid w:val="009F2537"/>
    <w:rsid w:val="00A03760"/>
    <w:rsid w:val="00BC0767"/>
    <w:rsid w:val="00BC1BAF"/>
    <w:rsid w:val="00C05C68"/>
    <w:rsid w:val="00C20F37"/>
    <w:rsid w:val="00C26E6E"/>
    <w:rsid w:val="00C647BA"/>
    <w:rsid w:val="00D10D8A"/>
    <w:rsid w:val="00D52EBE"/>
    <w:rsid w:val="00D869BA"/>
    <w:rsid w:val="00D933F2"/>
    <w:rsid w:val="00DA6389"/>
    <w:rsid w:val="00DC305C"/>
    <w:rsid w:val="00E27744"/>
    <w:rsid w:val="00E744ED"/>
    <w:rsid w:val="00E85089"/>
    <w:rsid w:val="00EE522C"/>
    <w:rsid w:val="00F12F43"/>
    <w:rsid w:val="00F20426"/>
    <w:rsid w:val="00FB30E9"/>
    <w:rsid w:val="00FE101D"/>
    <w:rsid w:val="00FE3BA1"/>
    <w:rsid w:val="00FE5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32144"/>
  <w15:docId w15:val="{4D3EFDDD-5106-4364-BB0F-66B026AE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B6"/>
    <w:rPr>
      <w:rFonts w:ascii="Tahoma" w:hAnsi="Tahoma" w:cs="Tahoma"/>
      <w:sz w:val="16"/>
      <w:szCs w:val="16"/>
    </w:rPr>
  </w:style>
  <w:style w:type="paragraph" w:styleId="Header">
    <w:name w:val="header"/>
    <w:basedOn w:val="Normal"/>
    <w:link w:val="HeaderChar"/>
    <w:uiPriority w:val="99"/>
    <w:unhideWhenUsed/>
    <w:rsid w:val="003A5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DB6"/>
  </w:style>
  <w:style w:type="paragraph" w:styleId="Footer">
    <w:name w:val="footer"/>
    <w:basedOn w:val="Normal"/>
    <w:link w:val="FooterChar"/>
    <w:uiPriority w:val="99"/>
    <w:unhideWhenUsed/>
    <w:rsid w:val="003A5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DB6"/>
  </w:style>
  <w:style w:type="paragraph" w:styleId="ListParagraph">
    <w:name w:val="List Paragraph"/>
    <w:basedOn w:val="Normal"/>
    <w:uiPriority w:val="34"/>
    <w:qFormat/>
    <w:rsid w:val="00C26E6E"/>
    <w:pPr>
      <w:ind w:left="720"/>
      <w:contextualSpacing/>
    </w:pPr>
  </w:style>
  <w:style w:type="character" w:styleId="Hyperlink">
    <w:name w:val="Hyperlink"/>
    <w:basedOn w:val="DefaultParagraphFont"/>
    <w:uiPriority w:val="99"/>
    <w:unhideWhenUsed/>
    <w:rsid w:val="00077D9C"/>
    <w:rPr>
      <w:color w:val="0000FF" w:themeColor="hyperlink"/>
      <w:u w:val="single"/>
    </w:rPr>
  </w:style>
  <w:style w:type="character" w:styleId="UnresolvedMention">
    <w:name w:val="Unresolved Mention"/>
    <w:basedOn w:val="DefaultParagraphFont"/>
    <w:uiPriority w:val="99"/>
    <w:semiHidden/>
    <w:unhideWhenUsed/>
    <w:rsid w:val="00077D9C"/>
    <w:rPr>
      <w:color w:val="605E5C"/>
      <w:shd w:val="clear" w:color="auto" w:fill="E1DFDD"/>
    </w:rPr>
  </w:style>
  <w:style w:type="character" w:styleId="FollowedHyperlink">
    <w:name w:val="FollowedHyperlink"/>
    <w:basedOn w:val="DefaultParagraphFont"/>
    <w:uiPriority w:val="99"/>
    <w:semiHidden/>
    <w:unhideWhenUsed/>
    <w:rsid w:val="00893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ccessnetballassociation.com/_files/ugd/856bc9_0ab0c32e2c9a42a792d3037dfbeddc5a.pdf" TargetMode="External"/><Relationship Id="rId13" Type="http://schemas.openxmlformats.org/officeDocument/2006/relationships/hyperlink" Target="https://www.successnetballassociation.com/_files/ugd/5dd70b_65f077aa808c4631bda588f0cdaf7d33.pdf" TargetMode="External"/><Relationship Id="rId18" Type="http://schemas.openxmlformats.org/officeDocument/2006/relationships/hyperlink" Target="https://www.successnetballassociation.com/_files/ugd/856bc9_0ab0c32e2c9a42a792d3037dfbeddc5a.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79eabb9f-1791-491a-a2f4-e314fd799473.filesusr.com/ugd/05f85b_08e8b758f37d4172a1f016ee3b629f48.xlsx?dn=Parent%20Roster%20Template%202025%20Season.xlsx" TargetMode="External"/><Relationship Id="rId12" Type="http://schemas.openxmlformats.org/officeDocument/2006/relationships/hyperlink" Target="https://www.successnetballassociation.com/_files/ugd/5dd70b_71d300e331c84eceb41010b7413a39b3.pdf" TargetMode="External"/><Relationship Id="rId17" Type="http://schemas.openxmlformats.org/officeDocument/2006/relationships/hyperlink" Target="https://docs.google.com/forms/d/e/1FAIpQLSdRnsxc90jySmS8-3wSe0-MsGKn10ikYDWcqz97g0tO2PSYxQ/viewform" TargetMode="External"/><Relationship Id="rId2" Type="http://schemas.openxmlformats.org/officeDocument/2006/relationships/styles" Target="styles.xml"/><Relationship Id="rId16" Type="http://schemas.openxmlformats.org/officeDocument/2006/relationships/hyperlink" Target="https://www.successnetballassociation.com/_files/ugd/5dd70b_bbd4a1f3b9f5461c93c63945e506c1e0.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ccessnetballassociation.com/_files/ugd/5dd70b_c41906e7005d4b8ab4f4e5357bde0b7b.pdf" TargetMode="External"/><Relationship Id="rId5" Type="http://schemas.openxmlformats.org/officeDocument/2006/relationships/footnotes" Target="footnotes.xml"/><Relationship Id="rId15" Type="http://schemas.openxmlformats.org/officeDocument/2006/relationships/hyperlink" Target="https://www.successnetballassociation.com/_files/ugd/5dd70b_f038822b11764e71a4133d7ee17e3b7a.pdf" TargetMode="External"/><Relationship Id="rId10" Type="http://schemas.openxmlformats.org/officeDocument/2006/relationships/hyperlink" Target="https://www.successnetballassociation.com/_files/ugd/5dd70b_bb2dad47154f44c8a0445d42061c300b.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ccessnetballassociation.com" TargetMode="External"/><Relationship Id="rId14" Type="http://schemas.openxmlformats.org/officeDocument/2006/relationships/hyperlink" Target="https://www.successnetballassociation.com/_files/ugd/5dd70b_9420aeb0c3f04f47b89baf758712092f.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Tara Staley</cp:lastModifiedBy>
  <cp:revision>28</cp:revision>
  <dcterms:created xsi:type="dcterms:W3CDTF">2025-08-05T05:19:00Z</dcterms:created>
  <dcterms:modified xsi:type="dcterms:W3CDTF">2025-08-05T06:40:00Z</dcterms:modified>
</cp:coreProperties>
</file>